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vertAnchor="text" w:tblpX="8270" w:tblpY="-55"/>
        <w:tblOverlap w:val="never"/>
        <w:tblW w:w="2372" w:type="dxa"/>
        <w:tblInd w:w="0" w:type="dxa"/>
        <w:tblCellMar>
          <w:top w:w="7" w:type="dxa"/>
          <w:left w:w="11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372"/>
      </w:tblGrid>
      <w:tr w:rsidR="00F4465D">
        <w:trPr>
          <w:trHeight w:val="569"/>
        </w:trPr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5D" w:rsidRDefault="0092572C">
            <w:pPr>
              <w:spacing w:after="0" w:line="259" w:lineRule="auto"/>
              <w:ind w:left="0" w:right="0" w:firstLine="0"/>
            </w:pPr>
            <w:r>
              <w:t xml:space="preserve"> </w:t>
            </w:r>
          </w:p>
        </w:tc>
      </w:tr>
    </w:tbl>
    <w:p w:rsidR="00F4465D" w:rsidRDefault="0092572C">
      <w:pPr>
        <w:spacing w:after="19" w:line="259" w:lineRule="auto"/>
        <w:ind w:left="0" w:right="-31" w:firstLine="0"/>
        <w:jc w:val="right"/>
      </w:pPr>
      <w:r>
        <w:t xml:space="preserve">                                                  </w:t>
      </w:r>
    </w:p>
    <w:p w:rsidR="00F4465D" w:rsidRDefault="0092572C">
      <w:pPr>
        <w:spacing w:after="31" w:line="259" w:lineRule="auto"/>
        <w:ind w:left="4468" w:firstLine="0"/>
        <w:jc w:val="center"/>
      </w:pPr>
      <w:r>
        <w:t xml:space="preserve">Шифр  </w:t>
      </w:r>
    </w:p>
    <w:p w:rsidR="0092572C" w:rsidRDefault="0092572C" w:rsidP="0092572C">
      <w:pPr>
        <w:spacing w:after="5" w:line="271" w:lineRule="auto"/>
        <w:ind w:left="4651" w:right="746" w:hanging="3814"/>
        <w:jc w:val="center"/>
        <w:rPr>
          <w:b/>
        </w:rPr>
      </w:pPr>
      <w:bookmarkStart w:id="0" w:name="_GoBack"/>
      <w:r>
        <w:rPr>
          <w:b/>
        </w:rPr>
        <w:t>Всероссийская олимпиада школьников по биологии 201</w:t>
      </w:r>
      <w:r w:rsidR="006F43FE">
        <w:rPr>
          <w:b/>
        </w:rPr>
        <w:t>9</w:t>
      </w:r>
      <w:r>
        <w:rPr>
          <w:b/>
        </w:rPr>
        <w:t>/20</w:t>
      </w:r>
      <w:r w:rsidR="006F43FE">
        <w:rPr>
          <w:b/>
        </w:rPr>
        <w:t>20</w:t>
      </w:r>
      <w:r>
        <w:rPr>
          <w:b/>
        </w:rPr>
        <w:t xml:space="preserve"> учебный год</w:t>
      </w:r>
    </w:p>
    <w:p w:rsidR="00F4465D" w:rsidRDefault="0092572C" w:rsidP="0092572C">
      <w:pPr>
        <w:spacing w:after="5" w:line="271" w:lineRule="auto"/>
        <w:ind w:left="4651" w:right="746" w:hanging="3814"/>
        <w:jc w:val="center"/>
      </w:pPr>
      <w:r>
        <w:rPr>
          <w:b/>
        </w:rPr>
        <w:t>школьный этап</w:t>
      </w:r>
    </w:p>
    <w:p w:rsidR="00F4465D" w:rsidRDefault="0092572C" w:rsidP="0092572C">
      <w:pPr>
        <w:pStyle w:val="1"/>
        <w:spacing w:after="18" w:line="259" w:lineRule="auto"/>
        <w:ind w:left="183" w:right="0" w:hanging="180"/>
      </w:pPr>
      <w:r>
        <w:t>класс</w:t>
      </w:r>
    </w:p>
    <w:bookmarkEnd w:id="0"/>
    <w:p w:rsidR="00F4465D" w:rsidRDefault="0092572C">
      <w:pPr>
        <w:spacing w:after="0" w:line="278" w:lineRule="auto"/>
        <w:ind w:left="852" w:right="847" w:firstLine="0"/>
        <w:jc w:val="both"/>
      </w:pPr>
      <w:r>
        <w:rPr>
          <w:b/>
        </w:rPr>
        <w:t xml:space="preserve">Часть I. </w:t>
      </w:r>
      <w:r>
        <w:t>Вам предлагаются тестовые задания, требующие выбора только одного ответа</w:t>
      </w:r>
      <w:r>
        <w:rPr>
          <w:b/>
        </w:rPr>
        <w:t xml:space="preserve"> </w:t>
      </w:r>
      <w:r>
        <w:t>из четырех возможных. Максимальное количество баллов, которое можно набрать – 20</w:t>
      </w:r>
      <w:r>
        <w:rPr>
          <w:b/>
        </w:rPr>
        <w:t xml:space="preserve"> </w:t>
      </w:r>
      <w:r>
        <w:t>(по 1 баллу за каждое тестовое задание).</w:t>
      </w:r>
      <w:r>
        <w:rPr>
          <w:b/>
        </w:rPr>
        <w:t xml:space="preserve"> </w:t>
      </w:r>
    </w:p>
    <w:p w:rsidR="00F4465D" w:rsidRDefault="0092572C">
      <w:pPr>
        <w:spacing w:after="5" w:line="271" w:lineRule="auto"/>
        <w:ind w:left="847" w:right="746"/>
      </w:pPr>
      <w:r>
        <w:rPr>
          <w:b/>
        </w:rPr>
        <w:t xml:space="preserve">1. К прокариотам относится:                                                                                                          </w:t>
      </w:r>
      <w:r>
        <w:rPr>
          <w:b/>
        </w:rPr>
        <w:t xml:space="preserve">            </w:t>
      </w:r>
    </w:p>
    <w:p w:rsidR="00F4465D" w:rsidRDefault="0092572C">
      <w:pPr>
        <w:ind w:left="847" w:right="660"/>
      </w:pPr>
      <w:r>
        <w:t xml:space="preserve">1) </w:t>
      </w:r>
      <w:proofErr w:type="spellStart"/>
      <w:proofErr w:type="gramStart"/>
      <w:r>
        <w:t>мукор</w:t>
      </w:r>
      <w:proofErr w:type="spellEnd"/>
      <w:r>
        <w:t>;  2</w:t>
      </w:r>
      <w:proofErr w:type="gramEnd"/>
      <w:r>
        <w:t xml:space="preserve">) спорынья;  3) холерный вибрион;  4) хламидомонада. </w:t>
      </w:r>
    </w:p>
    <w:p w:rsidR="00F4465D" w:rsidRDefault="0092572C">
      <w:pPr>
        <w:spacing w:after="5" w:line="271" w:lineRule="auto"/>
        <w:ind w:left="847" w:right="6471"/>
      </w:pPr>
      <w:r>
        <w:t xml:space="preserve"> </w:t>
      </w:r>
      <w:r>
        <w:rPr>
          <w:b/>
        </w:rPr>
        <w:t xml:space="preserve">2. Не имеют клеточного строения:                                                                                                            </w:t>
      </w:r>
    </w:p>
    <w:p w:rsidR="00F4465D" w:rsidRDefault="0092572C">
      <w:pPr>
        <w:ind w:left="847" w:right="660"/>
      </w:pPr>
      <w:r>
        <w:t xml:space="preserve">1) </w:t>
      </w:r>
      <w:proofErr w:type="spellStart"/>
      <w:proofErr w:type="gramStart"/>
      <w:r>
        <w:t>цианобактерии</w:t>
      </w:r>
      <w:proofErr w:type="spellEnd"/>
      <w:r>
        <w:t>;  2</w:t>
      </w:r>
      <w:proofErr w:type="gramEnd"/>
      <w:r>
        <w:t>) вирусы;  3) п</w:t>
      </w:r>
      <w:r>
        <w:t xml:space="preserve">ростейшие;  4) плесневые грибы. </w:t>
      </w:r>
    </w:p>
    <w:p w:rsidR="00F4465D" w:rsidRDefault="0092572C">
      <w:pPr>
        <w:spacing w:after="27" w:line="259" w:lineRule="auto"/>
        <w:ind w:left="852" w:right="0" w:firstLine="0"/>
      </w:pPr>
      <w:r>
        <w:rPr>
          <w:b/>
        </w:rPr>
        <w:t xml:space="preserve"> </w:t>
      </w:r>
    </w:p>
    <w:p w:rsidR="00F4465D" w:rsidRDefault="0092572C">
      <w:pPr>
        <w:spacing w:after="5" w:line="271" w:lineRule="auto"/>
        <w:ind w:left="847" w:right="746"/>
      </w:pPr>
      <w:r>
        <w:rPr>
          <w:b/>
        </w:rPr>
        <w:t xml:space="preserve">3.Гаметы – специализированные клетки, с помощью которых </w:t>
      </w:r>
      <w:proofErr w:type="gramStart"/>
      <w:r>
        <w:rPr>
          <w:b/>
        </w:rPr>
        <w:t xml:space="preserve">осуществляется:   </w:t>
      </w:r>
      <w:proofErr w:type="gramEnd"/>
      <w:r>
        <w:rPr>
          <w:b/>
        </w:rPr>
        <w:t xml:space="preserve">                        </w:t>
      </w:r>
      <w:r>
        <w:t xml:space="preserve">1) половое размножение;   2) вегетативное размножение;  3) прорастание семян; </w:t>
      </w:r>
    </w:p>
    <w:p w:rsidR="00F4465D" w:rsidRDefault="0092572C">
      <w:pPr>
        <w:ind w:left="847" w:right="660"/>
      </w:pPr>
      <w:r>
        <w:t xml:space="preserve">  4) фотосинтез. </w:t>
      </w:r>
    </w:p>
    <w:p w:rsidR="00F4465D" w:rsidRDefault="0092572C">
      <w:pPr>
        <w:spacing w:after="0" w:line="259" w:lineRule="auto"/>
        <w:ind w:left="852" w:right="0" w:firstLine="0"/>
      </w:pPr>
      <w:r>
        <w:rPr>
          <w:b/>
        </w:rPr>
        <w:t xml:space="preserve"> </w:t>
      </w:r>
    </w:p>
    <w:p w:rsidR="00F4465D" w:rsidRDefault="0092572C">
      <w:pPr>
        <w:spacing w:after="5" w:line="271" w:lineRule="auto"/>
        <w:ind w:left="847" w:right="746"/>
      </w:pPr>
      <w:r>
        <w:rPr>
          <w:b/>
        </w:rPr>
        <w:t>4. Телом гриба называетс</w:t>
      </w:r>
      <w:r>
        <w:rPr>
          <w:b/>
        </w:rPr>
        <w:t>я:</w:t>
      </w:r>
      <w:r>
        <w:t xml:space="preserve">                                                                                                                         </w:t>
      </w:r>
    </w:p>
    <w:p w:rsidR="00F4465D" w:rsidRDefault="0092572C">
      <w:pPr>
        <w:ind w:left="847" w:right="660"/>
      </w:pPr>
      <w:r>
        <w:t xml:space="preserve">1) </w:t>
      </w:r>
      <w:proofErr w:type="gramStart"/>
      <w:r>
        <w:t>микориза;  2</w:t>
      </w:r>
      <w:proofErr w:type="gramEnd"/>
      <w:r>
        <w:t xml:space="preserve">) мицелий;  3) слоевище;  4) хроматофор. </w:t>
      </w:r>
    </w:p>
    <w:p w:rsidR="00F4465D" w:rsidRDefault="0092572C">
      <w:pPr>
        <w:spacing w:after="0" w:line="259" w:lineRule="auto"/>
        <w:ind w:left="852" w:right="0" w:firstLine="0"/>
      </w:pPr>
      <w:r>
        <w:rPr>
          <w:b/>
        </w:rPr>
        <w:t xml:space="preserve"> </w:t>
      </w:r>
    </w:p>
    <w:p w:rsidR="00F4465D" w:rsidRDefault="0092572C">
      <w:pPr>
        <w:spacing w:after="5" w:line="271" w:lineRule="auto"/>
        <w:ind w:left="847" w:right="746"/>
      </w:pPr>
      <w:r>
        <w:rPr>
          <w:b/>
        </w:rPr>
        <w:t>5. Какую основную функцию выполняет растительная ткань, с многочисленными</w:t>
      </w:r>
      <w:r>
        <w:rPr>
          <w:b/>
        </w:rPr>
        <w:t xml:space="preserve"> хлоропластами, изображенная на рисунке? </w:t>
      </w:r>
    </w:p>
    <w:p w:rsidR="00F4465D" w:rsidRDefault="0092572C">
      <w:pPr>
        <w:ind w:left="847" w:right="1048"/>
      </w:pPr>
      <w:r>
        <w:t xml:space="preserve">1) всасывания;  2)проведения питательных веществ;                      </w:t>
      </w:r>
      <w:r>
        <w:rPr>
          <w:noProof/>
        </w:rPr>
        <w:drawing>
          <wp:inline distT="0" distB="0" distL="0" distR="0">
            <wp:extent cx="1409700" cy="1059180"/>
            <wp:effectExtent l="0" t="0" r="0" b="0"/>
            <wp:docPr id="66" name="Picture 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Picture 66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059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t xml:space="preserve">3) образования новых </w:t>
      </w:r>
      <w:proofErr w:type="gramStart"/>
      <w:r>
        <w:t>клеток;  4</w:t>
      </w:r>
      <w:proofErr w:type="gramEnd"/>
      <w:r>
        <w:t xml:space="preserve">) фотосинтеза.   </w:t>
      </w:r>
    </w:p>
    <w:p w:rsidR="00F4465D" w:rsidRDefault="0092572C">
      <w:pPr>
        <w:spacing w:after="16" w:line="259" w:lineRule="auto"/>
        <w:ind w:left="852" w:right="0" w:firstLine="0"/>
      </w:pPr>
      <w:r>
        <w:rPr>
          <w:b/>
        </w:rPr>
        <w:t xml:space="preserve"> </w:t>
      </w:r>
    </w:p>
    <w:p w:rsidR="00F4465D" w:rsidRDefault="0092572C">
      <w:pPr>
        <w:spacing w:after="5" w:line="271" w:lineRule="auto"/>
        <w:ind w:left="847" w:right="746"/>
      </w:pPr>
      <w:r>
        <w:rPr>
          <w:b/>
        </w:rPr>
        <w:t xml:space="preserve">6. Корневище – </w:t>
      </w:r>
      <w:r>
        <w:rPr>
          <w:b/>
        </w:rPr>
        <w:t xml:space="preserve">это:                                                                                                                                       </w:t>
      </w:r>
    </w:p>
    <w:p w:rsidR="00F4465D" w:rsidRDefault="0092572C">
      <w:pPr>
        <w:ind w:left="847" w:right="660"/>
      </w:pPr>
      <w:r>
        <w:t xml:space="preserve">1) придаточный </w:t>
      </w:r>
      <w:proofErr w:type="gramStart"/>
      <w:r>
        <w:t>корень;  2</w:t>
      </w:r>
      <w:proofErr w:type="gramEnd"/>
      <w:r>
        <w:t xml:space="preserve">) боковой корень;  3) разросшийся главный корень; </w:t>
      </w:r>
    </w:p>
    <w:p w:rsidR="00F4465D" w:rsidRDefault="0092572C">
      <w:pPr>
        <w:ind w:left="847" w:right="660"/>
      </w:pPr>
      <w:r>
        <w:t xml:space="preserve"> 4) видоизмененный подземный побег. </w:t>
      </w:r>
    </w:p>
    <w:p w:rsidR="00F4465D" w:rsidRDefault="0092572C">
      <w:pPr>
        <w:spacing w:after="26" w:line="259" w:lineRule="auto"/>
        <w:ind w:left="852" w:right="0" w:firstLine="0"/>
      </w:pPr>
      <w:r>
        <w:rPr>
          <w:b/>
        </w:rPr>
        <w:t xml:space="preserve"> </w:t>
      </w:r>
    </w:p>
    <w:p w:rsidR="00F4465D" w:rsidRDefault="0092572C">
      <w:pPr>
        <w:numPr>
          <w:ilvl w:val="0"/>
          <w:numId w:val="1"/>
        </w:numPr>
        <w:spacing w:after="5" w:line="271" w:lineRule="auto"/>
        <w:ind w:right="746" w:hanging="240"/>
      </w:pPr>
      <w:r>
        <w:rPr>
          <w:b/>
        </w:rPr>
        <w:t>К</w:t>
      </w:r>
      <w:r>
        <w:rPr>
          <w:b/>
        </w:rPr>
        <w:t xml:space="preserve">лубеньковые бактерии живут в утолщениях корней растений </w:t>
      </w:r>
      <w:proofErr w:type="gramStart"/>
      <w:r>
        <w:rPr>
          <w:b/>
        </w:rPr>
        <w:t xml:space="preserve">семейства:   </w:t>
      </w:r>
      <w:proofErr w:type="gramEnd"/>
      <w:r>
        <w:rPr>
          <w:b/>
        </w:rPr>
        <w:t xml:space="preserve">                            </w:t>
      </w:r>
      <w:r>
        <w:t xml:space="preserve">1) бобовые;  2) розоцветные;  3)крестоцветные;  4)лилейные. </w:t>
      </w:r>
    </w:p>
    <w:p w:rsidR="00F4465D" w:rsidRDefault="0092572C">
      <w:pPr>
        <w:spacing w:after="0" w:line="259" w:lineRule="auto"/>
        <w:ind w:left="852" w:right="0" w:firstLine="0"/>
      </w:pPr>
      <w:r>
        <w:rPr>
          <w:b/>
        </w:rPr>
        <w:t xml:space="preserve"> </w:t>
      </w:r>
    </w:p>
    <w:p w:rsidR="00F4465D" w:rsidRDefault="0092572C">
      <w:pPr>
        <w:numPr>
          <w:ilvl w:val="0"/>
          <w:numId w:val="1"/>
        </w:numPr>
        <w:spacing w:after="5" w:line="271" w:lineRule="auto"/>
        <w:ind w:right="746" w:hanging="240"/>
      </w:pPr>
      <w:r>
        <w:rPr>
          <w:b/>
        </w:rPr>
        <w:t>Плод ягода имеется у:</w:t>
      </w:r>
      <w:r>
        <w:t xml:space="preserve">                                                                           </w:t>
      </w:r>
      <w:r>
        <w:t xml:space="preserve">                                                   </w:t>
      </w:r>
    </w:p>
    <w:p w:rsidR="00F4465D" w:rsidRDefault="0092572C">
      <w:pPr>
        <w:ind w:left="847" w:right="660"/>
      </w:pPr>
      <w:r>
        <w:t xml:space="preserve">1) </w:t>
      </w:r>
      <w:proofErr w:type="gramStart"/>
      <w:r>
        <w:t>малины;  2</w:t>
      </w:r>
      <w:proofErr w:type="gramEnd"/>
      <w:r>
        <w:t xml:space="preserve">) смородины;  3) земляники;  4) вишни. </w:t>
      </w:r>
    </w:p>
    <w:p w:rsidR="00F4465D" w:rsidRDefault="0092572C">
      <w:pPr>
        <w:spacing w:after="19" w:line="259" w:lineRule="auto"/>
        <w:ind w:left="852" w:right="0" w:firstLine="0"/>
      </w:pPr>
      <w:r>
        <w:rPr>
          <w:b/>
        </w:rPr>
        <w:t xml:space="preserve"> </w:t>
      </w:r>
    </w:p>
    <w:p w:rsidR="00F4465D" w:rsidRDefault="0092572C">
      <w:pPr>
        <w:ind w:left="847" w:right="660"/>
      </w:pPr>
      <w:r>
        <w:rPr>
          <w:b/>
        </w:rPr>
        <w:t>9. К круглым червям относится:</w:t>
      </w:r>
      <w:r>
        <w:t xml:space="preserve"> </w:t>
      </w:r>
      <w:proofErr w:type="gramStart"/>
      <w:r>
        <w:t>1)дождевой</w:t>
      </w:r>
      <w:proofErr w:type="gramEnd"/>
      <w:r>
        <w:t xml:space="preserve"> червь; 2) белая </w:t>
      </w:r>
      <w:proofErr w:type="spellStart"/>
      <w:r>
        <w:t>планария</w:t>
      </w:r>
      <w:proofErr w:type="spellEnd"/>
      <w:r>
        <w:t xml:space="preserve">;  </w:t>
      </w:r>
    </w:p>
    <w:p w:rsidR="00F4465D" w:rsidRDefault="0092572C">
      <w:pPr>
        <w:ind w:left="847" w:right="660"/>
      </w:pPr>
      <w:r>
        <w:t xml:space="preserve"> 3) аскарида </w:t>
      </w:r>
      <w:proofErr w:type="gramStart"/>
      <w:r>
        <w:t>человеческая;  4</w:t>
      </w:r>
      <w:proofErr w:type="gramEnd"/>
      <w:r>
        <w:t xml:space="preserve">) дафния. </w:t>
      </w:r>
    </w:p>
    <w:p w:rsidR="00F4465D" w:rsidRDefault="0092572C">
      <w:pPr>
        <w:spacing w:after="1" w:line="259" w:lineRule="auto"/>
        <w:ind w:left="852" w:right="0" w:firstLine="0"/>
      </w:pPr>
      <w:r>
        <w:rPr>
          <w:b/>
        </w:rPr>
        <w:t xml:space="preserve"> </w:t>
      </w:r>
    </w:p>
    <w:p w:rsidR="00F4465D" w:rsidRDefault="0092572C">
      <w:pPr>
        <w:numPr>
          <w:ilvl w:val="0"/>
          <w:numId w:val="2"/>
        </w:numPr>
        <w:ind w:right="703" w:hanging="360"/>
      </w:pPr>
      <w:r>
        <w:rPr>
          <w:b/>
        </w:rPr>
        <w:t xml:space="preserve">Незамкнутую кровеносную систему </w:t>
      </w:r>
      <w:proofErr w:type="gramStart"/>
      <w:r>
        <w:rPr>
          <w:b/>
        </w:rPr>
        <w:t>имеют:</w:t>
      </w:r>
      <w:r>
        <w:t xml:space="preserve">   </w:t>
      </w:r>
      <w:proofErr w:type="gramEnd"/>
      <w:r>
        <w:t xml:space="preserve">                                                                                  1) кольчатые черви;  2) круглые черви;  3) плоские черви;  4) моллюски. </w:t>
      </w:r>
    </w:p>
    <w:p w:rsidR="00F4465D" w:rsidRDefault="0092572C">
      <w:pPr>
        <w:spacing w:after="5" w:line="259" w:lineRule="auto"/>
        <w:ind w:left="852" w:right="0" w:firstLine="0"/>
      </w:pPr>
      <w:r>
        <w:rPr>
          <w:b/>
        </w:rPr>
        <w:t xml:space="preserve"> </w:t>
      </w:r>
    </w:p>
    <w:p w:rsidR="00F4465D" w:rsidRDefault="0092572C">
      <w:pPr>
        <w:numPr>
          <w:ilvl w:val="0"/>
          <w:numId w:val="2"/>
        </w:numPr>
        <w:ind w:right="703" w:hanging="360"/>
      </w:pPr>
      <w:r>
        <w:rPr>
          <w:b/>
        </w:rPr>
        <w:lastRenderedPageBreak/>
        <w:t xml:space="preserve">К насекомым с полным превращением </w:t>
      </w:r>
      <w:proofErr w:type="gramStart"/>
      <w:r>
        <w:rPr>
          <w:b/>
        </w:rPr>
        <w:t>относятся:</w:t>
      </w:r>
      <w:r>
        <w:t xml:space="preserve">   </w:t>
      </w:r>
      <w:proofErr w:type="gramEnd"/>
      <w:r>
        <w:t xml:space="preserve">           </w:t>
      </w:r>
      <w:r>
        <w:t xml:space="preserve">                                                           1) клопы;  2) кузнечики;  3) тараканы;  4) бабочки. </w:t>
      </w:r>
    </w:p>
    <w:p w:rsidR="00F4465D" w:rsidRDefault="0092572C">
      <w:pPr>
        <w:spacing w:after="0" w:line="259" w:lineRule="auto"/>
        <w:ind w:left="852" w:right="0" w:firstLine="0"/>
      </w:pPr>
      <w:r>
        <w:rPr>
          <w:b/>
        </w:rPr>
        <w:t xml:space="preserve"> </w:t>
      </w:r>
    </w:p>
    <w:p w:rsidR="00F4465D" w:rsidRDefault="0092572C">
      <w:pPr>
        <w:numPr>
          <w:ilvl w:val="0"/>
          <w:numId w:val="2"/>
        </w:numPr>
        <w:spacing w:after="5" w:line="271" w:lineRule="auto"/>
        <w:ind w:right="703" w:hanging="360"/>
      </w:pPr>
      <w:r>
        <w:rPr>
          <w:b/>
        </w:rPr>
        <w:t xml:space="preserve">Какое животное является промежуточным хозяином печеночного сосальщика?                    </w:t>
      </w:r>
      <w:r>
        <w:t xml:space="preserve">1) </w:t>
      </w:r>
      <w:proofErr w:type="gramStart"/>
      <w:r>
        <w:t>собака;  2</w:t>
      </w:r>
      <w:proofErr w:type="gramEnd"/>
      <w:r>
        <w:t>) человек;  3) корова;  4) малый прудов</w:t>
      </w:r>
      <w:r>
        <w:t xml:space="preserve">ик. </w:t>
      </w:r>
    </w:p>
    <w:p w:rsidR="00F4465D" w:rsidRDefault="0092572C">
      <w:pPr>
        <w:spacing w:after="0" w:line="259" w:lineRule="auto"/>
        <w:ind w:left="852" w:right="0" w:firstLine="0"/>
      </w:pPr>
      <w:r>
        <w:rPr>
          <w:b/>
        </w:rPr>
        <w:t xml:space="preserve"> </w:t>
      </w:r>
    </w:p>
    <w:p w:rsidR="00F4465D" w:rsidRDefault="0092572C">
      <w:pPr>
        <w:numPr>
          <w:ilvl w:val="0"/>
          <w:numId w:val="2"/>
        </w:numPr>
        <w:spacing w:after="5" w:line="271" w:lineRule="auto"/>
        <w:ind w:right="703" w:hanging="360"/>
      </w:pPr>
      <w:r>
        <w:rPr>
          <w:b/>
        </w:rPr>
        <w:t xml:space="preserve">Какое животное дышит с помощью легких и кожи?                                                                       </w:t>
      </w:r>
    </w:p>
    <w:p w:rsidR="00F4465D" w:rsidRDefault="0092572C">
      <w:pPr>
        <w:ind w:left="847" w:right="660"/>
      </w:pPr>
      <w:r>
        <w:t xml:space="preserve">1) </w:t>
      </w:r>
      <w:proofErr w:type="gramStart"/>
      <w:r>
        <w:t>акула;  2</w:t>
      </w:r>
      <w:proofErr w:type="gramEnd"/>
      <w:r>
        <w:t xml:space="preserve">) лягушка;  3) змея;  4) каракатица. </w:t>
      </w:r>
    </w:p>
    <w:p w:rsidR="00F4465D" w:rsidRDefault="0092572C">
      <w:pPr>
        <w:spacing w:after="5" w:line="271" w:lineRule="auto"/>
        <w:ind w:left="847" w:right="746"/>
      </w:pPr>
      <w:r>
        <w:rPr>
          <w:b/>
        </w:rPr>
        <w:t>14. У головастика имеются:</w:t>
      </w:r>
      <w:r>
        <w:t xml:space="preserve">                                                                                                                        </w:t>
      </w:r>
    </w:p>
    <w:p w:rsidR="00F4465D" w:rsidRDefault="0092572C">
      <w:pPr>
        <w:ind w:left="847" w:right="660"/>
      </w:pPr>
      <w:r>
        <w:t xml:space="preserve">1) двухкамерное </w:t>
      </w:r>
      <w:proofErr w:type="gramStart"/>
      <w:r>
        <w:t>сердце;  2</w:t>
      </w:r>
      <w:proofErr w:type="gramEnd"/>
      <w:r>
        <w:t xml:space="preserve">) один круг кровообращения;  3) боковая линия;  4) все перечисленные признаки. </w:t>
      </w:r>
    </w:p>
    <w:p w:rsidR="00F4465D" w:rsidRDefault="0092572C">
      <w:pPr>
        <w:spacing w:after="5" w:line="271" w:lineRule="auto"/>
        <w:ind w:left="847" w:right="746"/>
      </w:pPr>
      <w:r>
        <w:rPr>
          <w:b/>
        </w:rPr>
        <w:t>15. Желудок у птиц имеет:</w:t>
      </w:r>
      <w:r>
        <w:t xml:space="preserve">    </w:t>
      </w:r>
      <w:r>
        <w:t xml:space="preserve">                                                                                                                       </w:t>
      </w:r>
    </w:p>
    <w:p w:rsidR="00F4465D" w:rsidRDefault="0092572C">
      <w:pPr>
        <w:ind w:left="847" w:right="660"/>
      </w:pPr>
      <w:r>
        <w:t xml:space="preserve">1) 1 отдел – </w:t>
      </w:r>
      <w:proofErr w:type="gramStart"/>
      <w:r>
        <w:t>мускульный;  2</w:t>
      </w:r>
      <w:proofErr w:type="gramEnd"/>
      <w:r>
        <w:t>) 2 отдела – железистый и мускульный; 3) 2 отдела – мускульный и цедильный;  4) 3 отдела – железистый, мускул</w:t>
      </w:r>
      <w:r>
        <w:t xml:space="preserve">ьный и цедильный. </w:t>
      </w:r>
    </w:p>
    <w:p w:rsidR="00F4465D" w:rsidRDefault="0092572C">
      <w:pPr>
        <w:spacing w:after="0" w:line="259" w:lineRule="auto"/>
        <w:ind w:left="852" w:right="0" w:firstLine="0"/>
      </w:pPr>
      <w:r>
        <w:rPr>
          <w:b/>
        </w:rPr>
        <w:t xml:space="preserve"> </w:t>
      </w:r>
    </w:p>
    <w:p w:rsidR="00F4465D" w:rsidRDefault="0092572C">
      <w:pPr>
        <w:numPr>
          <w:ilvl w:val="0"/>
          <w:numId w:val="3"/>
        </w:numPr>
        <w:spacing w:after="5" w:line="271" w:lineRule="auto"/>
        <w:ind w:right="746" w:hanging="360"/>
      </w:pPr>
      <w:r>
        <w:rPr>
          <w:b/>
        </w:rPr>
        <w:t xml:space="preserve">В состав какой ткани </w:t>
      </w:r>
      <w:proofErr w:type="gramStart"/>
      <w:r>
        <w:rPr>
          <w:b/>
        </w:rPr>
        <w:t>входит  клетка</w:t>
      </w:r>
      <w:proofErr w:type="gramEnd"/>
      <w:r>
        <w:rPr>
          <w:b/>
        </w:rPr>
        <w:t xml:space="preserve">, изображенная на рисунке?                                               </w:t>
      </w:r>
    </w:p>
    <w:p w:rsidR="00F4465D" w:rsidRDefault="0092572C">
      <w:pPr>
        <w:ind w:left="847" w:right="660"/>
      </w:pPr>
      <w:r>
        <w:rPr>
          <w:noProof/>
        </w:rPr>
        <w:drawing>
          <wp:inline distT="0" distB="0" distL="0" distR="0">
            <wp:extent cx="2180590" cy="1220470"/>
            <wp:effectExtent l="0" t="0" r="0" b="0"/>
            <wp:docPr id="241" name="Picture 2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1" name="Picture 24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80590" cy="1220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1) </w:t>
      </w:r>
      <w:proofErr w:type="gramStart"/>
      <w:r>
        <w:t>мышечной;  2</w:t>
      </w:r>
      <w:proofErr w:type="gramEnd"/>
      <w:r>
        <w:t xml:space="preserve">) хрящевой;  3) костной;  4) нервной. </w:t>
      </w:r>
    </w:p>
    <w:p w:rsidR="00F4465D" w:rsidRDefault="0092572C">
      <w:pPr>
        <w:spacing w:after="4" w:line="259" w:lineRule="auto"/>
        <w:ind w:left="852" w:right="0" w:firstLine="0"/>
      </w:pPr>
      <w:r>
        <w:rPr>
          <w:b/>
        </w:rPr>
        <w:t xml:space="preserve"> </w:t>
      </w:r>
    </w:p>
    <w:p w:rsidR="00F4465D" w:rsidRDefault="0092572C">
      <w:pPr>
        <w:numPr>
          <w:ilvl w:val="0"/>
          <w:numId w:val="3"/>
        </w:numPr>
        <w:spacing w:after="5" w:line="271" w:lineRule="auto"/>
        <w:ind w:right="746" w:hanging="360"/>
      </w:pPr>
      <w:r>
        <w:rPr>
          <w:b/>
        </w:rPr>
        <w:t>Чем образовано серое вещество спинного мозга?</w:t>
      </w:r>
      <w:r>
        <w:t xml:space="preserve">                                                                            </w:t>
      </w:r>
    </w:p>
    <w:p w:rsidR="00F4465D" w:rsidRDefault="0092572C">
      <w:pPr>
        <w:ind w:left="847" w:right="3540"/>
      </w:pPr>
      <w:r>
        <w:t xml:space="preserve">1) аксонами </w:t>
      </w:r>
      <w:proofErr w:type="gramStart"/>
      <w:r>
        <w:t>нейронов;  2</w:t>
      </w:r>
      <w:proofErr w:type="gramEnd"/>
      <w:r>
        <w:t xml:space="preserve">) телами нейронов и их дендритами;   3) сократительными волокнами;     4) соединительной тканью. </w:t>
      </w:r>
    </w:p>
    <w:p w:rsidR="00F4465D" w:rsidRDefault="0092572C">
      <w:pPr>
        <w:spacing w:after="70" w:line="259" w:lineRule="auto"/>
        <w:ind w:left="852" w:right="0" w:firstLine="0"/>
      </w:pPr>
      <w:r>
        <w:rPr>
          <w:rFonts w:ascii="Verdana" w:eastAsia="Verdana" w:hAnsi="Verdana" w:cs="Verdana"/>
          <w:sz w:val="18"/>
        </w:rPr>
        <w:t xml:space="preserve"> </w:t>
      </w:r>
    </w:p>
    <w:p w:rsidR="00F4465D" w:rsidRDefault="0092572C">
      <w:pPr>
        <w:numPr>
          <w:ilvl w:val="0"/>
          <w:numId w:val="4"/>
        </w:numPr>
        <w:spacing w:after="5" w:line="271" w:lineRule="auto"/>
        <w:ind w:left="1199" w:right="746" w:hanging="362"/>
      </w:pPr>
      <w:r>
        <w:rPr>
          <w:b/>
        </w:rPr>
        <w:t>Какая регуляция осуществляется с помощью химически акти</w:t>
      </w:r>
      <w:r>
        <w:rPr>
          <w:b/>
        </w:rPr>
        <w:t xml:space="preserve">вных веществ, </w:t>
      </w:r>
    </w:p>
    <w:p w:rsidR="00F4465D" w:rsidRDefault="0092572C">
      <w:pPr>
        <w:ind w:left="847" w:right="660"/>
      </w:pPr>
      <w:r>
        <w:rPr>
          <w:b/>
        </w:rPr>
        <w:t>разносимых кровью ко всем клеткам тела?</w:t>
      </w:r>
      <w:r>
        <w:t xml:space="preserve">                                                                                            1) </w:t>
      </w:r>
      <w:proofErr w:type="gramStart"/>
      <w:r>
        <w:t>нервная;  2</w:t>
      </w:r>
      <w:proofErr w:type="gramEnd"/>
      <w:r>
        <w:t xml:space="preserve">) автоматическая;  3)гуморальная;  4) централизованная. </w:t>
      </w:r>
    </w:p>
    <w:p w:rsidR="00F4465D" w:rsidRDefault="0092572C">
      <w:pPr>
        <w:spacing w:after="29" w:line="259" w:lineRule="auto"/>
        <w:ind w:left="852" w:right="0" w:firstLine="0"/>
      </w:pPr>
      <w:r>
        <w:t xml:space="preserve"> </w:t>
      </w:r>
    </w:p>
    <w:p w:rsidR="00F4465D" w:rsidRDefault="0092572C">
      <w:pPr>
        <w:numPr>
          <w:ilvl w:val="0"/>
          <w:numId w:val="4"/>
        </w:numPr>
        <w:ind w:left="1199" w:right="746" w:hanging="362"/>
      </w:pPr>
      <w:r>
        <w:rPr>
          <w:b/>
        </w:rPr>
        <w:t xml:space="preserve">Какой из приведённых органов относят </w:t>
      </w:r>
      <w:r>
        <w:rPr>
          <w:b/>
        </w:rPr>
        <w:t xml:space="preserve">к эндокринной системе? </w:t>
      </w:r>
      <w:r>
        <w:t xml:space="preserve">1) двенадцатиперстная </w:t>
      </w:r>
      <w:proofErr w:type="gramStart"/>
      <w:r>
        <w:t>кишка;  2</w:t>
      </w:r>
      <w:proofErr w:type="gramEnd"/>
      <w:r>
        <w:t xml:space="preserve">) спинной мозг;  3) надпочечник;  4) почка. </w:t>
      </w:r>
    </w:p>
    <w:p w:rsidR="00F4465D" w:rsidRDefault="0092572C">
      <w:pPr>
        <w:spacing w:after="30" w:line="259" w:lineRule="auto"/>
        <w:ind w:left="852" w:right="0" w:firstLine="0"/>
      </w:pPr>
      <w:r>
        <w:t xml:space="preserve"> </w:t>
      </w:r>
    </w:p>
    <w:p w:rsidR="00F4465D" w:rsidRDefault="0092572C">
      <w:pPr>
        <w:numPr>
          <w:ilvl w:val="0"/>
          <w:numId w:val="4"/>
        </w:numPr>
        <w:spacing w:after="5" w:line="271" w:lineRule="auto"/>
        <w:ind w:left="1199" w:right="746" w:hanging="362"/>
      </w:pPr>
      <w:r>
        <w:rPr>
          <w:b/>
        </w:rPr>
        <w:t xml:space="preserve">Железы внешней секреции отличаются от желёз внутренней секреции тем, что </w:t>
      </w:r>
      <w:proofErr w:type="gramStart"/>
      <w:r>
        <w:rPr>
          <w:b/>
        </w:rPr>
        <w:t xml:space="preserve">они  </w:t>
      </w:r>
      <w:r>
        <w:t>1</w:t>
      </w:r>
      <w:proofErr w:type="gramEnd"/>
      <w:r>
        <w:t xml:space="preserve">) выделяют гормоны;  2) выделяют секрет в кровь;  3) всегда парные;  </w:t>
      </w:r>
    </w:p>
    <w:p w:rsidR="00F4465D" w:rsidRDefault="0092572C">
      <w:pPr>
        <w:ind w:left="847" w:right="660"/>
      </w:pPr>
      <w:r>
        <w:t xml:space="preserve"> 4) им</w:t>
      </w:r>
      <w:r>
        <w:t xml:space="preserve">еют выводящие протоки. </w:t>
      </w:r>
    </w:p>
    <w:p w:rsidR="00F4465D" w:rsidRDefault="0092572C">
      <w:pPr>
        <w:spacing w:after="0" w:line="259" w:lineRule="auto"/>
        <w:ind w:left="852" w:right="0" w:firstLine="0"/>
      </w:pPr>
      <w:r>
        <w:t xml:space="preserve"> </w:t>
      </w:r>
    </w:p>
    <w:p w:rsidR="00F4465D" w:rsidRDefault="0092572C">
      <w:pPr>
        <w:spacing w:after="50" w:line="259" w:lineRule="auto"/>
        <w:ind w:left="-11" w:right="0" w:firstLine="0"/>
      </w:pPr>
      <w:r>
        <w:rPr>
          <w:noProof/>
        </w:rPr>
        <w:drawing>
          <wp:inline distT="0" distB="0" distL="0" distR="0">
            <wp:extent cx="6510528" cy="914400"/>
            <wp:effectExtent l="0" t="0" r="0" b="0"/>
            <wp:docPr id="9556" name="Picture 95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56" name="Picture 9556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510528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465D" w:rsidRDefault="0092572C">
      <w:pPr>
        <w:ind w:left="847" w:right="660"/>
      </w:pPr>
      <w:r>
        <w:rPr>
          <w:b/>
        </w:rPr>
        <w:t xml:space="preserve">Часть II.  </w:t>
      </w:r>
      <w:r>
        <w:t>Вам предлагаются тестовые задания с одним вариантом ответа из четырех</w:t>
      </w:r>
      <w:r>
        <w:rPr>
          <w:b/>
        </w:rPr>
        <w:t xml:space="preserve"> </w:t>
      </w:r>
      <w:r>
        <w:t xml:space="preserve">возможных, но требующих предварительного множественного выбора. Максимальное количество баллов, которое можно набрать – </w:t>
      </w:r>
      <w:r>
        <w:t xml:space="preserve">10 (по 2 балла за каждое тестовое задание). </w:t>
      </w:r>
    </w:p>
    <w:p w:rsidR="00F4465D" w:rsidRDefault="0092572C">
      <w:pPr>
        <w:spacing w:after="5" w:line="271" w:lineRule="auto"/>
        <w:ind w:left="847" w:right="746"/>
      </w:pPr>
      <w:r>
        <w:rPr>
          <w:b/>
        </w:rPr>
        <w:t xml:space="preserve">1. К </w:t>
      </w:r>
      <w:proofErr w:type="gramStart"/>
      <w:r>
        <w:rPr>
          <w:b/>
        </w:rPr>
        <w:t>споровым  растениям</w:t>
      </w:r>
      <w:proofErr w:type="gramEnd"/>
      <w:r>
        <w:rPr>
          <w:b/>
        </w:rPr>
        <w:t xml:space="preserve"> относят:                                                                                                           </w:t>
      </w:r>
    </w:p>
    <w:p w:rsidR="00F4465D" w:rsidRDefault="0092572C">
      <w:pPr>
        <w:ind w:left="847" w:right="660"/>
      </w:pPr>
      <w:r>
        <w:lastRenderedPageBreak/>
        <w:t>1) покрытосеменные, 2) грибы, 3) мхи, 4) плауны, 5) папоротники, 6) хв</w:t>
      </w:r>
      <w:r>
        <w:t xml:space="preserve">ощи,  </w:t>
      </w:r>
    </w:p>
    <w:p w:rsidR="00F4465D" w:rsidRDefault="0092572C">
      <w:pPr>
        <w:ind w:left="847" w:right="660"/>
      </w:pPr>
      <w:r>
        <w:t>7) голосеменные</w:t>
      </w:r>
      <w:r>
        <w:rPr>
          <w:b/>
        </w:rPr>
        <w:t xml:space="preserve"> </w:t>
      </w:r>
    </w:p>
    <w:p w:rsidR="00F4465D" w:rsidRDefault="0092572C">
      <w:pPr>
        <w:ind w:left="847" w:right="660"/>
      </w:pPr>
      <w:r>
        <w:t xml:space="preserve">   а) 1, 3, 4, 5, </w:t>
      </w:r>
      <w:proofErr w:type="gramStart"/>
      <w:r>
        <w:t xml:space="preserve">6;   </w:t>
      </w:r>
      <w:proofErr w:type="gramEnd"/>
      <w:r>
        <w:t xml:space="preserve">    б) 1, 3, 5, 6, 7;       в) 3, 4, 5, 6;        г) 4, 5, 6, 7;        д) 5, 6, 7           </w:t>
      </w:r>
    </w:p>
    <w:p w:rsidR="00F4465D" w:rsidRDefault="0092572C">
      <w:pPr>
        <w:ind w:left="847" w:right="660"/>
      </w:pPr>
      <w:r>
        <w:t xml:space="preserve"> </w:t>
      </w:r>
      <w:r>
        <w:rPr>
          <w:b/>
        </w:rPr>
        <w:t xml:space="preserve">2. К Классу Двудольных цветковых растений </w:t>
      </w:r>
      <w:proofErr w:type="gramStart"/>
      <w:r>
        <w:rPr>
          <w:b/>
        </w:rPr>
        <w:t xml:space="preserve">относятся:   </w:t>
      </w:r>
      <w:proofErr w:type="gramEnd"/>
      <w:r>
        <w:rPr>
          <w:b/>
        </w:rPr>
        <w:t xml:space="preserve">                                                           </w:t>
      </w:r>
      <w:r>
        <w:rPr>
          <w:b/>
        </w:rPr>
        <w:t xml:space="preserve">    </w:t>
      </w:r>
      <w:r>
        <w:t>1) спирогира, 2) хлорелла, 3) фасоль, 4) кукушкин лен, 5) сфагнум, 6) вишня, 7) ландыш</w:t>
      </w:r>
      <w:r>
        <w:rPr>
          <w:b/>
        </w:rPr>
        <w:t xml:space="preserve">                    </w:t>
      </w:r>
    </w:p>
    <w:p w:rsidR="00F4465D" w:rsidRDefault="0092572C">
      <w:pPr>
        <w:ind w:left="847" w:right="660"/>
      </w:pPr>
      <w:r>
        <w:t xml:space="preserve">а) 3, 6;     </w:t>
      </w:r>
      <w:r>
        <w:tab/>
        <w:t xml:space="preserve">б) 1, 2;               в) 6, 7;           г) 2, 5;                д) 2, 3                                                          </w:t>
      </w:r>
      <w:r>
        <w:t xml:space="preserve">   </w:t>
      </w:r>
      <w:r>
        <w:rPr>
          <w:b/>
        </w:rPr>
        <w:t xml:space="preserve">3. Паразитами по типу питания являются:                                                                                             </w:t>
      </w:r>
      <w:r>
        <w:t xml:space="preserve">1) аскарида, 2) эвглена, 3) </w:t>
      </w:r>
      <w:proofErr w:type="spellStart"/>
      <w:r>
        <w:t>планария</w:t>
      </w:r>
      <w:proofErr w:type="spellEnd"/>
      <w:r>
        <w:t>, 4) острица,  5) лямблия,  6) саранча</w:t>
      </w:r>
      <w:r>
        <w:rPr>
          <w:b/>
        </w:rPr>
        <w:t xml:space="preserve">                                               </w:t>
      </w:r>
      <w:r>
        <w:t xml:space="preserve">а) 1, 5, 6;          б) 1, 3, 4;            в) 2, 5, 6;         г) 1, 4, 5;            д) 3, 5, 6 </w:t>
      </w:r>
    </w:p>
    <w:p w:rsidR="00F4465D" w:rsidRDefault="0092572C">
      <w:pPr>
        <w:numPr>
          <w:ilvl w:val="0"/>
          <w:numId w:val="5"/>
        </w:numPr>
        <w:ind w:right="703" w:hanging="240"/>
      </w:pPr>
      <w:r>
        <w:rPr>
          <w:b/>
        </w:rPr>
        <w:t xml:space="preserve">Сходство грибов и животных состоит в том, что </w:t>
      </w:r>
      <w:proofErr w:type="gramStart"/>
      <w:r>
        <w:rPr>
          <w:b/>
        </w:rPr>
        <w:t xml:space="preserve">они:   </w:t>
      </w:r>
      <w:proofErr w:type="gramEnd"/>
      <w:r>
        <w:rPr>
          <w:b/>
        </w:rPr>
        <w:t xml:space="preserve">                                                                   </w:t>
      </w:r>
      <w:r>
        <w:t>1) имеют гетеротрофное питание, 2) за</w:t>
      </w:r>
      <w:r>
        <w:t xml:space="preserve">пасают углевод гликоген, 3) обладают неограниченным ростом, 4) имеют автотрофное питание, 5)имеют пластиды в клетках, </w:t>
      </w:r>
    </w:p>
    <w:p w:rsidR="00F4465D" w:rsidRDefault="0092572C">
      <w:pPr>
        <w:ind w:left="847" w:right="660"/>
      </w:pPr>
      <w:r>
        <w:t xml:space="preserve">  6) образуют мочевину</w:t>
      </w:r>
      <w:r>
        <w:rPr>
          <w:b/>
        </w:rPr>
        <w:t xml:space="preserve">                          </w:t>
      </w:r>
    </w:p>
    <w:p w:rsidR="00F4465D" w:rsidRDefault="0092572C">
      <w:pPr>
        <w:ind w:left="847" w:right="660"/>
      </w:pPr>
      <w:r>
        <w:rPr>
          <w:b/>
        </w:rPr>
        <w:t xml:space="preserve">  </w:t>
      </w:r>
      <w:r>
        <w:t xml:space="preserve">а) 4, 5, </w:t>
      </w:r>
      <w:proofErr w:type="gramStart"/>
      <w:r>
        <w:t xml:space="preserve">6;   </w:t>
      </w:r>
      <w:proofErr w:type="gramEnd"/>
      <w:r>
        <w:t xml:space="preserve">       б) 1, 2, 6;             в) 3, 4, 5;         г) 3, 5, 6;          </w:t>
      </w:r>
      <w:r>
        <w:t xml:space="preserve">  д) 2, 4, 5                                                 </w:t>
      </w:r>
    </w:p>
    <w:p w:rsidR="00F4465D" w:rsidRDefault="0092572C">
      <w:pPr>
        <w:numPr>
          <w:ilvl w:val="0"/>
          <w:numId w:val="5"/>
        </w:numPr>
        <w:spacing w:after="5" w:line="271" w:lineRule="auto"/>
        <w:ind w:right="703" w:hanging="240"/>
      </w:pPr>
      <w:r>
        <w:rPr>
          <w:b/>
        </w:rPr>
        <w:t xml:space="preserve">К железам внутренней секреции относятся:                                                                                       </w:t>
      </w:r>
    </w:p>
    <w:p w:rsidR="00F4465D" w:rsidRDefault="0092572C">
      <w:pPr>
        <w:ind w:left="847" w:right="660"/>
      </w:pPr>
      <w:r>
        <w:t xml:space="preserve">1) поджелудочная железа, 2) гипофиз, 3) щитовидная железа, 4) яичники, 5) потовые </w:t>
      </w:r>
    </w:p>
    <w:p w:rsidR="00F4465D" w:rsidRDefault="0092572C">
      <w:pPr>
        <w:ind w:left="847" w:right="660"/>
      </w:pPr>
      <w:proofErr w:type="gramStart"/>
      <w:r>
        <w:t xml:space="preserve">железы,   </w:t>
      </w:r>
      <w:proofErr w:type="gramEnd"/>
      <w:r>
        <w:t xml:space="preserve">                 6) надпочечники</w:t>
      </w:r>
      <w:r>
        <w:rPr>
          <w:b/>
        </w:rPr>
        <w:t xml:space="preserve">                                                                                                            </w:t>
      </w:r>
      <w:r>
        <w:t>а) 1, 3, 6;          б)</w:t>
      </w:r>
      <w:r>
        <w:t xml:space="preserve"> 2, 4, 6;             в) 1, 4, 5;          г) 2, 3,6;              д) 1, 3, 4 </w:t>
      </w:r>
    </w:p>
    <w:tbl>
      <w:tblPr>
        <w:tblStyle w:val="TableGrid"/>
        <w:tblW w:w="6486" w:type="dxa"/>
        <w:tblInd w:w="257" w:type="dxa"/>
        <w:tblCellMar>
          <w:top w:w="7" w:type="dxa"/>
          <w:left w:w="10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100"/>
        <w:gridCol w:w="1346"/>
        <w:gridCol w:w="1347"/>
        <w:gridCol w:w="1346"/>
        <w:gridCol w:w="1347"/>
      </w:tblGrid>
      <w:tr w:rsidR="00F4465D">
        <w:trPr>
          <w:trHeight w:val="288"/>
        </w:trPr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5D" w:rsidRDefault="0092572C">
            <w:pPr>
              <w:spacing w:after="0" w:line="259" w:lineRule="auto"/>
              <w:ind w:left="5" w:right="0" w:firstLine="0"/>
              <w:jc w:val="center"/>
            </w:pPr>
            <w:r>
              <w:t xml:space="preserve">1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5D" w:rsidRDefault="0092572C">
            <w:pPr>
              <w:spacing w:after="0" w:line="259" w:lineRule="auto"/>
              <w:ind w:left="7" w:right="0" w:firstLine="0"/>
              <w:jc w:val="center"/>
            </w:pPr>
            <w:r>
              <w:t xml:space="preserve">2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5D" w:rsidRDefault="0092572C">
            <w:pPr>
              <w:spacing w:after="0" w:line="259" w:lineRule="auto"/>
              <w:ind w:left="8" w:right="0" w:firstLine="0"/>
              <w:jc w:val="center"/>
            </w:pPr>
            <w:r>
              <w:t xml:space="preserve">3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5D" w:rsidRDefault="0092572C">
            <w:pPr>
              <w:spacing w:after="0" w:line="259" w:lineRule="auto"/>
              <w:ind w:left="7" w:right="0" w:firstLine="0"/>
              <w:jc w:val="center"/>
            </w:pPr>
            <w:r>
              <w:t xml:space="preserve">4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5D" w:rsidRDefault="0092572C">
            <w:pPr>
              <w:spacing w:after="0" w:line="259" w:lineRule="auto"/>
              <w:ind w:left="8" w:right="0" w:firstLine="0"/>
              <w:jc w:val="center"/>
            </w:pPr>
            <w:r>
              <w:t xml:space="preserve">5 </w:t>
            </w:r>
          </w:p>
        </w:tc>
      </w:tr>
      <w:tr w:rsidR="00F4465D">
        <w:trPr>
          <w:trHeight w:val="286"/>
        </w:trPr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5D" w:rsidRDefault="0092572C">
            <w:pPr>
              <w:spacing w:after="0" w:line="259" w:lineRule="auto"/>
              <w:ind w:left="0" w:right="0" w:firstLine="0"/>
            </w:pPr>
            <w:r>
              <w:t xml:space="preserve">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5D" w:rsidRDefault="0092572C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5D" w:rsidRDefault="0092572C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5D" w:rsidRDefault="0092572C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5D" w:rsidRDefault="0092572C">
            <w:pPr>
              <w:spacing w:after="0" w:line="259" w:lineRule="auto"/>
              <w:ind w:left="3" w:right="0" w:firstLine="0"/>
            </w:pPr>
            <w:r>
              <w:t xml:space="preserve"> </w:t>
            </w:r>
          </w:p>
        </w:tc>
      </w:tr>
    </w:tbl>
    <w:p w:rsidR="00F4465D" w:rsidRDefault="0092572C">
      <w:pPr>
        <w:spacing w:after="19" w:line="259" w:lineRule="auto"/>
        <w:ind w:left="852" w:right="0" w:firstLine="0"/>
      </w:pPr>
      <w:r>
        <w:rPr>
          <w:b/>
        </w:rPr>
        <w:t xml:space="preserve"> </w:t>
      </w:r>
    </w:p>
    <w:p w:rsidR="00F4465D" w:rsidRDefault="0092572C">
      <w:pPr>
        <w:ind w:left="847" w:right="660"/>
      </w:pPr>
      <w:r>
        <w:rPr>
          <w:b/>
        </w:rPr>
        <w:t xml:space="preserve">Часть III.   </w:t>
      </w:r>
      <w:r>
        <w:t>Вам предлагаются тестовые задания в виде суждений, с каждым из которых</w:t>
      </w:r>
      <w:r>
        <w:rPr>
          <w:b/>
        </w:rPr>
        <w:t xml:space="preserve"> </w:t>
      </w:r>
      <w:r>
        <w:t xml:space="preserve">следует либо согласиться, либо отклонить. В матрице ответов укажите вариант ответа «да» или «нет». Максимальное количество баллов, которое можно набрать – 10 (по 1 баллу за каждое тестовое задание). </w:t>
      </w:r>
    </w:p>
    <w:p w:rsidR="00F4465D" w:rsidRDefault="0092572C">
      <w:pPr>
        <w:numPr>
          <w:ilvl w:val="1"/>
          <w:numId w:val="6"/>
        </w:numPr>
        <w:ind w:right="660" w:hanging="360"/>
      </w:pPr>
      <w:r>
        <w:t xml:space="preserve">В </w:t>
      </w:r>
      <w:proofErr w:type="spellStart"/>
      <w:r>
        <w:t>эукариотической</w:t>
      </w:r>
      <w:proofErr w:type="spellEnd"/>
      <w:r>
        <w:t xml:space="preserve"> клетке имеется ядро. </w:t>
      </w:r>
    </w:p>
    <w:p w:rsidR="00F4465D" w:rsidRDefault="0092572C">
      <w:pPr>
        <w:numPr>
          <w:ilvl w:val="1"/>
          <w:numId w:val="6"/>
        </w:numPr>
        <w:ind w:right="660" w:hanging="360"/>
      </w:pPr>
      <w:r>
        <w:t>В рибосомах клет</w:t>
      </w:r>
      <w:r>
        <w:t xml:space="preserve">ки происходит синтез белка. </w:t>
      </w:r>
    </w:p>
    <w:p w:rsidR="00F4465D" w:rsidRDefault="0092572C">
      <w:pPr>
        <w:numPr>
          <w:ilvl w:val="1"/>
          <w:numId w:val="6"/>
        </w:numPr>
        <w:ind w:right="660" w:hanging="360"/>
      </w:pPr>
      <w:r>
        <w:t xml:space="preserve">Клубень – это плод картофеля. </w:t>
      </w:r>
    </w:p>
    <w:p w:rsidR="00F4465D" w:rsidRDefault="0092572C">
      <w:pPr>
        <w:numPr>
          <w:ilvl w:val="1"/>
          <w:numId w:val="6"/>
        </w:numPr>
        <w:ind w:right="660" w:hanging="360"/>
      </w:pPr>
      <w:r>
        <w:t xml:space="preserve">Плесень на хлебе – это гриб. </w:t>
      </w:r>
    </w:p>
    <w:p w:rsidR="00F4465D" w:rsidRDefault="0092572C">
      <w:pPr>
        <w:numPr>
          <w:ilvl w:val="1"/>
          <w:numId w:val="6"/>
        </w:numPr>
        <w:ind w:right="660" w:hanging="360"/>
      </w:pPr>
      <w:r>
        <w:t xml:space="preserve">В природе не бывает неподвижных животных. </w:t>
      </w:r>
    </w:p>
    <w:p w:rsidR="00F4465D" w:rsidRDefault="0092572C">
      <w:pPr>
        <w:numPr>
          <w:ilvl w:val="1"/>
          <w:numId w:val="6"/>
        </w:numPr>
        <w:ind w:right="660" w:hanging="360"/>
      </w:pPr>
      <w:r>
        <w:t xml:space="preserve">Головастик – это рыба. </w:t>
      </w:r>
    </w:p>
    <w:p w:rsidR="00F4465D" w:rsidRDefault="0092572C">
      <w:pPr>
        <w:numPr>
          <w:ilvl w:val="1"/>
          <w:numId w:val="6"/>
        </w:numPr>
        <w:ind w:right="660" w:hanging="360"/>
      </w:pPr>
      <w:r>
        <w:t xml:space="preserve">Медузы относятся к Типу Кишечнополостных. </w:t>
      </w:r>
    </w:p>
    <w:p w:rsidR="00F4465D" w:rsidRDefault="0092572C">
      <w:pPr>
        <w:numPr>
          <w:ilvl w:val="1"/>
          <w:numId w:val="6"/>
        </w:numPr>
        <w:ind w:right="660" w:hanging="360"/>
      </w:pPr>
      <w:r>
        <w:t xml:space="preserve">У дождевого червя замкнутая кровеносная система. </w:t>
      </w:r>
    </w:p>
    <w:p w:rsidR="00F4465D" w:rsidRDefault="0092572C">
      <w:pPr>
        <w:numPr>
          <w:ilvl w:val="1"/>
          <w:numId w:val="6"/>
        </w:numPr>
        <w:ind w:right="660" w:hanging="360"/>
      </w:pPr>
      <w:r>
        <w:t xml:space="preserve">Серое </w:t>
      </w:r>
      <w:r>
        <w:t xml:space="preserve">вещество спинного мозга образовано аксонами нейронов. </w:t>
      </w:r>
    </w:p>
    <w:p w:rsidR="00F4465D" w:rsidRDefault="0092572C">
      <w:pPr>
        <w:numPr>
          <w:ilvl w:val="1"/>
          <w:numId w:val="6"/>
        </w:numPr>
        <w:ind w:right="660" w:hanging="360"/>
      </w:pPr>
      <w:r>
        <w:t xml:space="preserve">Гормон роста вырабатывается щитовидной железой. </w:t>
      </w:r>
    </w:p>
    <w:tbl>
      <w:tblPr>
        <w:tblStyle w:val="TableGrid"/>
        <w:tblW w:w="9573" w:type="dxa"/>
        <w:tblInd w:w="5" w:type="dxa"/>
        <w:tblCellMar>
          <w:top w:w="7" w:type="dxa"/>
          <w:left w:w="10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57"/>
        <w:gridCol w:w="957"/>
        <w:gridCol w:w="958"/>
        <w:gridCol w:w="958"/>
        <w:gridCol w:w="955"/>
        <w:gridCol w:w="958"/>
        <w:gridCol w:w="958"/>
        <w:gridCol w:w="958"/>
        <w:gridCol w:w="956"/>
        <w:gridCol w:w="958"/>
      </w:tblGrid>
      <w:tr w:rsidR="00F4465D">
        <w:trPr>
          <w:trHeight w:val="286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5D" w:rsidRDefault="0092572C">
            <w:pPr>
              <w:spacing w:after="0" w:line="259" w:lineRule="auto"/>
              <w:ind w:left="8" w:right="0" w:firstLine="0"/>
              <w:jc w:val="center"/>
            </w:pPr>
            <w:r>
              <w:t xml:space="preserve">1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5D" w:rsidRDefault="0092572C">
            <w:pPr>
              <w:spacing w:after="0" w:line="259" w:lineRule="auto"/>
              <w:ind w:left="7" w:right="0" w:firstLine="0"/>
              <w:jc w:val="center"/>
            </w:pPr>
            <w:r>
              <w:t xml:space="preserve">2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5D" w:rsidRDefault="0092572C">
            <w:pPr>
              <w:spacing w:after="0" w:line="259" w:lineRule="auto"/>
              <w:ind w:left="7" w:right="0" w:firstLine="0"/>
              <w:jc w:val="center"/>
            </w:pPr>
            <w:r>
              <w:t xml:space="preserve">3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5D" w:rsidRDefault="0092572C">
            <w:pPr>
              <w:spacing w:after="0" w:line="259" w:lineRule="auto"/>
              <w:ind w:left="3" w:right="0" w:firstLine="0"/>
              <w:jc w:val="center"/>
            </w:pPr>
            <w:r>
              <w:t xml:space="preserve">4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5D" w:rsidRDefault="0092572C">
            <w:pPr>
              <w:spacing w:after="0" w:line="259" w:lineRule="auto"/>
              <w:ind w:left="5" w:right="0" w:firstLine="0"/>
              <w:jc w:val="center"/>
            </w:pPr>
            <w:r>
              <w:t xml:space="preserve">5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5D" w:rsidRDefault="0092572C">
            <w:pPr>
              <w:spacing w:after="0" w:line="259" w:lineRule="auto"/>
              <w:ind w:left="7" w:right="0" w:firstLine="0"/>
              <w:jc w:val="center"/>
            </w:pPr>
            <w:r>
              <w:t xml:space="preserve">6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5D" w:rsidRDefault="0092572C">
            <w:pPr>
              <w:spacing w:after="0" w:line="259" w:lineRule="auto"/>
              <w:ind w:left="7" w:right="0" w:firstLine="0"/>
              <w:jc w:val="center"/>
            </w:pPr>
            <w:r>
              <w:t xml:space="preserve">7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5D" w:rsidRDefault="0092572C">
            <w:pPr>
              <w:spacing w:after="0" w:line="259" w:lineRule="auto"/>
              <w:ind w:left="2" w:right="0" w:firstLine="0"/>
              <w:jc w:val="center"/>
            </w:pPr>
            <w:r>
              <w:t xml:space="preserve">8 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5D" w:rsidRDefault="0092572C">
            <w:pPr>
              <w:spacing w:after="0" w:line="259" w:lineRule="auto"/>
              <w:ind w:left="5" w:right="0" w:firstLine="0"/>
              <w:jc w:val="center"/>
            </w:pPr>
            <w:r>
              <w:t xml:space="preserve">9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5D" w:rsidRDefault="0092572C">
            <w:pPr>
              <w:spacing w:after="0" w:line="259" w:lineRule="auto"/>
              <w:ind w:left="7" w:right="0" w:firstLine="0"/>
              <w:jc w:val="center"/>
            </w:pPr>
            <w:r>
              <w:t xml:space="preserve">10 </w:t>
            </w:r>
          </w:p>
        </w:tc>
      </w:tr>
      <w:tr w:rsidR="00F4465D">
        <w:trPr>
          <w:trHeight w:val="286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5D" w:rsidRDefault="0092572C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5D" w:rsidRDefault="0092572C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5D" w:rsidRDefault="0092572C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5D" w:rsidRDefault="0092572C">
            <w:pPr>
              <w:spacing w:after="0" w:line="259" w:lineRule="auto"/>
              <w:ind w:left="1" w:right="0" w:firstLine="0"/>
            </w:pPr>
            <w:r>
              <w:t xml:space="preserve">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5D" w:rsidRDefault="0092572C">
            <w:pPr>
              <w:spacing w:after="0" w:line="259" w:lineRule="auto"/>
              <w:ind w:left="0" w:right="0" w:firstLine="0"/>
            </w:pPr>
            <w:r>
              <w:t xml:space="preserve">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5D" w:rsidRDefault="0092572C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5D" w:rsidRDefault="0092572C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5D" w:rsidRDefault="0092572C">
            <w:pPr>
              <w:spacing w:after="0" w:line="259" w:lineRule="auto"/>
              <w:ind w:left="0" w:right="0" w:firstLine="0"/>
            </w:pPr>
            <w:r>
              <w:t xml:space="preserve"> 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5D" w:rsidRDefault="0092572C">
            <w:pPr>
              <w:spacing w:after="0" w:line="259" w:lineRule="auto"/>
              <w:ind w:left="0" w:right="0" w:firstLine="0"/>
            </w:pPr>
            <w:r>
              <w:t xml:space="preserve">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5D" w:rsidRDefault="0092572C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</w:tr>
    </w:tbl>
    <w:p w:rsidR="00F4465D" w:rsidRDefault="0092572C">
      <w:pPr>
        <w:spacing w:after="21" w:line="259" w:lineRule="auto"/>
        <w:ind w:left="852" w:right="0" w:firstLine="0"/>
      </w:pPr>
      <w:r>
        <w:t xml:space="preserve"> </w:t>
      </w:r>
    </w:p>
    <w:p w:rsidR="00F4465D" w:rsidRDefault="0092572C">
      <w:pPr>
        <w:spacing w:after="5" w:line="271" w:lineRule="auto"/>
        <w:ind w:left="847" w:right="746"/>
      </w:pPr>
      <w:r>
        <w:rPr>
          <w:b/>
        </w:rPr>
        <w:t xml:space="preserve">Часть IV.                                                                                                                                                         </w:t>
      </w:r>
    </w:p>
    <w:p w:rsidR="00F4465D" w:rsidRDefault="0092572C">
      <w:pPr>
        <w:ind w:left="847" w:right="660"/>
      </w:pPr>
      <w:r>
        <w:t>Установите соответствие. Максимальное количество баллов, которое можно набрать –12.</w:t>
      </w:r>
      <w:r>
        <w:rPr>
          <w:b/>
        </w:rPr>
        <w:t xml:space="preserve"> </w:t>
      </w:r>
    </w:p>
    <w:p w:rsidR="00F4465D" w:rsidRDefault="0092572C">
      <w:pPr>
        <w:numPr>
          <w:ilvl w:val="0"/>
          <w:numId w:val="7"/>
        </w:numPr>
        <w:ind w:right="660" w:hanging="360"/>
      </w:pPr>
      <w:r>
        <w:t>Установи</w:t>
      </w:r>
      <w:r>
        <w:t xml:space="preserve">те соответствие между классом животных и их признаками </w:t>
      </w:r>
    </w:p>
    <w:tbl>
      <w:tblPr>
        <w:tblStyle w:val="TableGrid"/>
        <w:tblW w:w="9825" w:type="dxa"/>
        <w:tblInd w:w="113" w:type="dxa"/>
        <w:tblCellMar>
          <w:top w:w="48" w:type="dxa"/>
          <w:left w:w="108" w:type="dxa"/>
          <w:bottom w:w="0" w:type="dxa"/>
          <w:right w:w="2" w:type="dxa"/>
        </w:tblCellMar>
        <w:tblLook w:val="04A0" w:firstRow="1" w:lastRow="0" w:firstColumn="1" w:lastColumn="0" w:noHBand="0" w:noVBand="1"/>
      </w:tblPr>
      <w:tblGrid>
        <w:gridCol w:w="6949"/>
        <w:gridCol w:w="2876"/>
      </w:tblGrid>
      <w:tr w:rsidR="00F4465D">
        <w:trPr>
          <w:trHeight w:val="286"/>
        </w:trPr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5D" w:rsidRDefault="0092572C">
            <w:pPr>
              <w:spacing w:after="0" w:line="259" w:lineRule="auto"/>
              <w:ind w:left="0" w:right="107" w:firstLine="0"/>
              <w:jc w:val="center"/>
            </w:pPr>
            <w:r>
              <w:rPr>
                <w:b/>
              </w:rPr>
              <w:t xml:space="preserve">Признаки Класса 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5D" w:rsidRDefault="0092572C">
            <w:pPr>
              <w:spacing w:after="0" w:line="259" w:lineRule="auto"/>
              <w:ind w:left="0" w:right="107" w:firstLine="0"/>
              <w:jc w:val="center"/>
            </w:pPr>
            <w:r>
              <w:rPr>
                <w:b/>
              </w:rPr>
              <w:t xml:space="preserve">Класс животных </w:t>
            </w:r>
          </w:p>
        </w:tc>
      </w:tr>
      <w:tr w:rsidR="00F4465D">
        <w:trPr>
          <w:trHeight w:val="1668"/>
        </w:trPr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5D" w:rsidRDefault="0092572C">
            <w:pPr>
              <w:spacing w:after="23" w:line="259" w:lineRule="auto"/>
              <w:ind w:left="0" w:right="0" w:firstLine="0"/>
            </w:pPr>
            <w:r>
              <w:lastRenderedPageBreak/>
              <w:t xml:space="preserve">А) сердце </w:t>
            </w:r>
            <w:proofErr w:type="spellStart"/>
            <w:r>
              <w:t>трехкамерное</w:t>
            </w:r>
            <w:proofErr w:type="spellEnd"/>
            <w:r>
              <w:t xml:space="preserve"> с неполной перегородкой в желудочке   </w:t>
            </w:r>
          </w:p>
          <w:p w:rsidR="00F4465D" w:rsidRDefault="0092572C">
            <w:pPr>
              <w:spacing w:after="22" w:line="259" w:lineRule="auto"/>
              <w:ind w:left="0" w:right="0" w:firstLine="0"/>
            </w:pPr>
            <w:r>
              <w:t xml:space="preserve">Б) в желудочке сердца кровь не смешивается </w:t>
            </w:r>
          </w:p>
          <w:p w:rsidR="00F4465D" w:rsidRDefault="0092572C">
            <w:pPr>
              <w:spacing w:after="22" w:line="259" w:lineRule="auto"/>
              <w:ind w:left="0" w:right="0" w:firstLine="0"/>
            </w:pPr>
            <w:r>
              <w:t xml:space="preserve">В) на грудине имеется вырост – киль </w:t>
            </w:r>
          </w:p>
          <w:p w:rsidR="00F4465D" w:rsidRDefault="0092572C">
            <w:pPr>
              <w:spacing w:after="22" w:line="259" w:lineRule="auto"/>
              <w:ind w:left="0" w:right="0" w:firstLine="0"/>
            </w:pPr>
            <w:r>
              <w:t xml:space="preserve">Г) имеют постоянную температуру тела </w:t>
            </w:r>
          </w:p>
          <w:p w:rsidR="00F4465D" w:rsidRDefault="0092572C">
            <w:pPr>
              <w:spacing w:after="0" w:line="259" w:lineRule="auto"/>
              <w:ind w:left="0" w:right="0" w:firstLine="0"/>
            </w:pPr>
            <w:r>
              <w:t xml:space="preserve">Д) кости полые, заполнены воздухом </w:t>
            </w:r>
          </w:p>
          <w:p w:rsidR="00F4465D" w:rsidRDefault="0092572C">
            <w:pPr>
              <w:spacing w:after="0" w:line="259" w:lineRule="auto"/>
              <w:ind w:left="0" w:right="0" w:firstLine="0"/>
              <w:jc w:val="both"/>
            </w:pPr>
            <w:r>
              <w:t xml:space="preserve">Е) температура тела зависит от температуры окружающей среды   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5D" w:rsidRDefault="0092572C">
            <w:pPr>
              <w:numPr>
                <w:ilvl w:val="0"/>
                <w:numId w:val="8"/>
              </w:numPr>
              <w:spacing w:after="12" w:line="259" w:lineRule="auto"/>
              <w:ind w:right="0" w:hanging="360"/>
            </w:pPr>
            <w:r>
              <w:t xml:space="preserve">Пресмыкающиеся </w:t>
            </w:r>
          </w:p>
          <w:p w:rsidR="00F4465D" w:rsidRDefault="0092572C">
            <w:pPr>
              <w:numPr>
                <w:ilvl w:val="0"/>
                <w:numId w:val="8"/>
              </w:numPr>
              <w:spacing w:after="0" w:line="259" w:lineRule="auto"/>
              <w:ind w:right="0" w:hanging="360"/>
            </w:pPr>
            <w:r>
              <w:t xml:space="preserve">Птицы </w:t>
            </w:r>
          </w:p>
        </w:tc>
      </w:tr>
    </w:tbl>
    <w:p w:rsidR="00F4465D" w:rsidRDefault="0092572C">
      <w:pPr>
        <w:spacing w:after="0" w:line="259" w:lineRule="auto"/>
        <w:ind w:left="852" w:right="0" w:firstLine="0"/>
      </w:pPr>
      <w:r>
        <w:t xml:space="preserve"> </w:t>
      </w:r>
    </w:p>
    <w:tbl>
      <w:tblPr>
        <w:tblStyle w:val="TableGrid"/>
        <w:tblW w:w="7768" w:type="dxa"/>
        <w:tblInd w:w="857" w:type="dxa"/>
        <w:tblCellMar>
          <w:top w:w="8" w:type="dxa"/>
          <w:left w:w="10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293"/>
        <w:gridCol w:w="1294"/>
        <w:gridCol w:w="1296"/>
        <w:gridCol w:w="1294"/>
        <w:gridCol w:w="1294"/>
        <w:gridCol w:w="1297"/>
      </w:tblGrid>
      <w:tr w:rsidR="00F4465D">
        <w:trPr>
          <w:trHeight w:val="286"/>
        </w:trPr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5D" w:rsidRDefault="0092572C">
            <w:pPr>
              <w:spacing w:after="0" w:line="259" w:lineRule="auto"/>
              <w:ind w:left="8" w:right="0" w:firstLine="0"/>
              <w:jc w:val="center"/>
            </w:pPr>
            <w:r>
              <w:t xml:space="preserve">А 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5D" w:rsidRDefault="0092572C">
            <w:pPr>
              <w:spacing w:after="0" w:line="259" w:lineRule="auto"/>
              <w:ind w:left="10" w:right="0" w:firstLine="0"/>
              <w:jc w:val="center"/>
            </w:pPr>
            <w:r>
              <w:t xml:space="preserve">Б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5D" w:rsidRDefault="0092572C">
            <w:pPr>
              <w:spacing w:after="0" w:line="259" w:lineRule="auto"/>
              <w:ind w:left="6" w:right="0" w:firstLine="0"/>
              <w:jc w:val="center"/>
            </w:pPr>
            <w:r>
              <w:t xml:space="preserve">В 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5D" w:rsidRDefault="0092572C">
            <w:pPr>
              <w:spacing w:after="0" w:line="259" w:lineRule="auto"/>
              <w:ind w:left="2" w:right="0" w:firstLine="0"/>
              <w:jc w:val="center"/>
            </w:pPr>
            <w:r>
              <w:t xml:space="preserve">Г 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5D" w:rsidRDefault="0092572C">
            <w:pPr>
              <w:spacing w:after="0" w:line="259" w:lineRule="auto"/>
              <w:ind w:left="8" w:right="0" w:firstLine="0"/>
              <w:jc w:val="center"/>
            </w:pPr>
            <w:r>
              <w:t xml:space="preserve">Д 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5D" w:rsidRDefault="0092572C">
            <w:pPr>
              <w:spacing w:after="0" w:line="259" w:lineRule="auto"/>
              <w:ind w:left="7" w:right="0" w:firstLine="0"/>
              <w:jc w:val="center"/>
            </w:pPr>
            <w:r>
              <w:t xml:space="preserve">Е </w:t>
            </w:r>
          </w:p>
        </w:tc>
      </w:tr>
      <w:tr w:rsidR="00F4465D">
        <w:trPr>
          <w:trHeight w:val="286"/>
        </w:trPr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5D" w:rsidRDefault="0092572C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5D" w:rsidRDefault="0092572C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5D" w:rsidRDefault="0092572C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5D" w:rsidRDefault="0092572C">
            <w:pPr>
              <w:spacing w:after="0" w:line="259" w:lineRule="auto"/>
              <w:ind w:left="0" w:right="0" w:firstLine="0"/>
            </w:pPr>
            <w:r>
              <w:t xml:space="preserve"> 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5D" w:rsidRDefault="0092572C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5D" w:rsidRDefault="0092572C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</w:tr>
    </w:tbl>
    <w:p w:rsidR="00F4465D" w:rsidRDefault="0092572C">
      <w:pPr>
        <w:spacing w:after="0" w:line="259" w:lineRule="auto"/>
        <w:ind w:left="852" w:right="0" w:firstLine="0"/>
      </w:pPr>
      <w:r>
        <w:t xml:space="preserve"> </w:t>
      </w:r>
    </w:p>
    <w:p w:rsidR="00F4465D" w:rsidRDefault="0092572C">
      <w:pPr>
        <w:spacing w:after="24" w:line="259" w:lineRule="auto"/>
        <w:ind w:left="852" w:right="0" w:firstLine="0"/>
      </w:pPr>
      <w:r>
        <w:t xml:space="preserve"> </w:t>
      </w:r>
    </w:p>
    <w:p w:rsidR="00F4465D" w:rsidRDefault="0092572C">
      <w:pPr>
        <w:numPr>
          <w:ilvl w:val="0"/>
          <w:numId w:val="7"/>
        </w:numPr>
        <w:ind w:right="660" w:hanging="360"/>
      </w:pPr>
      <w:r>
        <w:t xml:space="preserve">Укажите соответствие между насекомым и </w:t>
      </w:r>
      <w:proofErr w:type="gramStart"/>
      <w:r>
        <w:t>типом  его</w:t>
      </w:r>
      <w:proofErr w:type="gramEnd"/>
      <w:r>
        <w:t xml:space="preserve"> развития: </w:t>
      </w:r>
    </w:p>
    <w:tbl>
      <w:tblPr>
        <w:tblStyle w:val="TableGrid"/>
        <w:tblW w:w="9573" w:type="dxa"/>
        <w:tblInd w:w="365" w:type="dxa"/>
        <w:tblCellMar>
          <w:top w:w="49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5564"/>
        <w:gridCol w:w="4009"/>
      </w:tblGrid>
      <w:tr w:rsidR="00F4465D">
        <w:trPr>
          <w:trHeight w:val="286"/>
        </w:trPr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5D" w:rsidRDefault="0092572C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 xml:space="preserve">Название насекомого </w:t>
            </w:r>
          </w:p>
        </w:tc>
        <w:tc>
          <w:tcPr>
            <w:tcW w:w="4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5D" w:rsidRDefault="0092572C">
            <w:pPr>
              <w:spacing w:after="0" w:line="259" w:lineRule="auto"/>
              <w:ind w:left="5" w:right="0" w:firstLine="0"/>
              <w:jc w:val="center"/>
            </w:pPr>
            <w:r>
              <w:rPr>
                <w:b/>
              </w:rPr>
              <w:t xml:space="preserve">Тип развития </w:t>
            </w:r>
          </w:p>
        </w:tc>
      </w:tr>
      <w:tr w:rsidR="00F4465D">
        <w:trPr>
          <w:trHeight w:val="1666"/>
        </w:trPr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5D" w:rsidRDefault="0092572C">
            <w:pPr>
              <w:spacing w:after="21" w:line="259" w:lineRule="auto"/>
              <w:ind w:left="0" w:right="0" w:firstLine="0"/>
            </w:pPr>
            <w:r>
              <w:t xml:space="preserve">А) саранча </w:t>
            </w:r>
          </w:p>
          <w:p w:rsidR="00F4465D" w:rsidRDefault="0092572C">
            <w:pPr>
              <w:spacing w:after="21" w:line="259" w:lineRule="auto"/>
              <w:ind w:left="0" w:right="0" w:firstLine="0"/>
            </w:pPr>
            <w:r>
              <w:t xml:space="preserve">Б) таракан </w:t>
            </w:r>
          </w:p>
          <w:p w:rsidR="00F4465D" w:rsidRDefault="0092572C">
            <w:pPr>
              <w:spacing w:after="21" w:line="259" w:lineRule="auto"/>
              <w:ind w:left="0" w:right="0" w:firstLine="0"/>
            </w:pPr>
            <w:r>
              <w:t xml:space="preserve">В) майский жук </w:t>
            </w:r>
          </w:p>
          <w:p w:rsidR="00F4465D" w:rsidRDefault="0092572C">
            <w:pPr>
              <w:spacing w:after="20" w:line="259" w:lineRule="auto"/>
              <w:ind w:left="0" w:right="0" w:firstLine="0"/>
            </w:pPr>
            <w:r>
              <w:t xml:space="preserve">Г) крапивница </w:t>
            </w:r>
          </w:p>
          <w:p w:rsidR="00F4465D" w:rsidRDefault="0092572C">
            <w:pPr>
              <w:spacing w:after="20" w:line="259" w:lineRule="auto"/>
              <w:ind w:left="0" w:right="0" w:firstLine="0"/>
            </w:pPr>
            <w:r>
              <w:t xml:space="preserve">Д) клоп  </w:t>
            </w:r>
          </w:p>
          <w:p w:rsidR="00F4465D" w:rsidRDefault="0092572C">
            <w:pPr>
              <w:spacing w:after="0" w:line="259" w:lineRule="auto"/>
              <w:ind w:left="0" w:right="0" w:firstLine="0"/>
            </w:pPr>
            <w:r>
              <w:t xml:space="preserve">Е) муха </w:t>
            </w:r>
          </w:p>
        </w:tc>
        <w:tc>
          <w:tcPr>
            <w:tcW w:w="4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5D" w:rsidRDefault="0092572C">
            <w:pPr>
              <w:numPr>
                <w:ilvl w:val="0"/>
                <w:numId w:val="9"/>
              </w:numPr>
              <w:spacing w:after="22" w:line="259" w:lineRule="auto"/>
              <w:ind w:right="61" w:hanging="360"/>
              <w:jc w:val="center"/>
            </w:pPr>
            <w:r>
              <w:t xml:space="preserve">С полным превращением </w:t>
            </w:r>
          </w:p>
          <w:p w:rsidR="00F4465D" w:rsidRDefault="0092572C">
            <w:pPr>
              <w:numPr>
                <w:ilvl w:val="0"/>
                <w:numId w:val="9"/>
              </w:numPr>
              <w:spacing w:after="0" w:line="259" w:lineRule="auto"/>
              <w:ind w:right="61" w:hanging="360"/>
              <w:jc w:val="center"/>
            </w:pPr>
            <w:r>
              <w:t xml:space="preserve">С неполным превращением </w:t>
            </w:r>
          </w:p>
        </w:tc>
      </w:tr>
    </w:tbl>
    <w:p w:rsidR="00F4465D" w:rsidRDefault="0092572C">
      <w:pPr>
        <w:spacing w:after="0" w:line="259" w:lineRule="auto"/>
        <w:ind w:left="852" w:right="0" w:firstLine="0"/>
      </w:pPr>
      <w:r>
        <w:t xml:space="preserve"> </w:t>
      </w:r>
    </w:p>
    <w:tbl>
      <w:tblPr>
        <w:tblStyle w:val="TableGrid"/>
        <w:tblW w:w="8457" w:type="dxa"/>
        <w:tblInd w:w="365" w:type="dxa"/>
        <w:tblCellMar>
          <w:top w:w="7" w:type="dxa"/>
          <w:left w:w="10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412"/>
        <w:gridCol w:w="1409"/>
        <w:gridCol w:w="1409"/>
        <w:gridCol w:w="1409"/>
        <w:gridCol w:w="1409"/>
        <w:gridCol w:w="1409"/>
      </w:tblGrid>
      <w:tr w:rsidR="00F4465D">
        <w:trPr>
          <w:trHeight w:val="291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5D" w:rsidRDefault="0092572C">
            <w:pPr>
              <w:spacing w:after="0" w:line="259" w:lineRule="auto"/>
              <w:ind w:left="6" w:right="0" w:firstLine="0"/>
              <w:jc w:val="center"/>
            </w:pPr>
            <w:r>
              <w:t xml:space="preserve">А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5D" w:rsidRDefault="0092572C">
            <w:pPr>
              <w:spacing w:after="0" w:line="259" w:lineRule="auto"/>
              <w:ind w:left="5" w:right="0" w:firstLine="0"/>
              <w:jc w:val="center"/>
            </w:pPr>
            <w:r>
              <w:t xml:space="preserve">Б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5D" w:rsidRDefault="0092572C">
            <w:pPr>
              <w:spacing w:after="0" w:line="259" w:lineRule="auto"/>
              <w:ind w:left="4" w:right="0" w:firstLine="0"/>
              <w:jc w:val="center"/>
            </w:pPr>
            <w:r>
              <w:t xml:space="preserve">В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5D" w:rsidRDefault="0092572C">
            <w:pPr>
              <w:spacing w:after="0" w:line="259" w:lineRule="auto"/>
              <w:ind w:left="6" w:right="0" w:firstLine="0"/>
              <w:jc w:val="center"/>
            </w:pPr>
            <w:r>
              <w:t xml:space="preserve">Г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5D" w:rsidRDefault="0092572C">
            <w:pPr>
              <w:spacing w:after="0" w:line="259" w:lineRule="auto"/>
              <w:ind w:left="8" w:right="0" w:firstLine="0"/>
              <w:jc w:val="center"/>
            </w:pPr>
            <w:r>
              <w:t xml:space="preserve">Д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5D" w:rsidRDefault="0092572C">
            <w:pPr>
              <w:spacing w:after="0" w:line="259" w:lineRule="auto"/>
              <w:ind w:left="10" w:right="0" w:firstLine="0"/>
              <w:jc w:val="center"/>
            </w:pPr>
            <w:r>
              <w:t xml:space="preserve">Е </w:t>
            </w:r>
          </w:p>
        </w:tc>
      </w:tr>
      <w:tr w:rsidR="00F4465D">
        <w:trPr>
          <w:trHeight w:val="300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5D" w:rsidRDefault="0092572C">
            <w:pPr>
              <w:spacing w:after="0" w:line="259" w:lineRule="auto"/>
              <w:ind w:left="3" w:right="0" w:firstLine="0"/>
            </w:pPr>
            <w:r>
              <w:t xml:space="preserve">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5D" w:rsidRDefault="0092572C">
            <w:pPr>
              <w:spacing w:after="0" w:line="259" w:lineRule="auto"/>
              <w:ind w:left="0" w:right="0" w:firstLine="0"/>
            </w:pPr>
            <w:r>
              <w:t xml:space="preserve">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5D" w:rsidRDefault="0092572C">
            <w:pPr>
              <w:spacing w:after="0" w:line="259" w:lineRule="auto"/>
              <w:ind w:left="0" w:right="0" w:firstLine="0"/>
            </w:pPr>
            <w:r>
              <w:t xml:space="preserve">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5D" w:rsidRDefault="0092572C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5D" w:rsidRDefault="0092572C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5D" w:rsidRDefault="0092572C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</w:tr>
    </w:tbl>
    <w:p w:rsidR="00F4465D" w:rsidRDefault="0092572C">
      <w:pPr>
        <w:spacing w:after="0" w:line="259" w:lineRule="auto"/>
        <w:ind w:left="852" w:right="0" w:firstLine="0"/>
      </w:pPr>
      <w:r>
        <w:rPr>
          <w:rFonts w:ascii="Calibri" w:eastAsia="Calibri" w:hAnsi="Calibri" w:cs="Calibri"/>
          <w:sz w:val="22"/>
        </w:rPr>
        <w:t xml:space="preserve"> </w:t>
      </w:r>
    </w:p>
    <w:sectPr w:rsidR="00F4465D">
      <w:pgSz w:w="11906" w:h="16838"/>
      <w:pgMar w:top="655" w:right="0" w:bottom="1196" w:left="8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A7031"/>
    <w:multiLevelType w:val="hybridMultilevel"/>
    <w:tmpl w:val="CCEAB2B8"/>
    <w:lvl w:ilvl="0" w:tplc="DE0899FA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CD8800C">
      <w:start w:val="1"/>
      <w:numFmt w:val="lowerLetter"/>
      <w:lvlText w:val="%2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6369A94">
      <w:start w:val="1"/>
      <w:numFmt w:val="lowerRoman"/>
      <w:lvlText w:val="%3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DE6BE12">
      <w:start w:val="1"/>
      <w:numFmt w:val="decimal"/>
      <w:lvlText w:val="%4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31AC72A">
      <w:start w:val="1"/>
      <w:numFmt w:val="lowerLetter"/>
      <w:lvlText w:val="%5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14A782">
      <w:start w:val="1"/>
      <w:numFmt w:val="lowerRoman"/>
      <w:lvlText w:val="%6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97E73DE">
      <w:start w:val="1"/>
      <w:numFmt w:val="decimal"/>
      <w:lvlText w:val="%7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E8E2A6">
      <w:start w:val="1"/>
      <w:numFmt w:val="lowerLetter"/>
      <w:lvlText w:val="%8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EE669C">
      <w:start w:val="1"/>
      <w:numFmt w:val="lowerRoman"/>
      <w:lvlText w:val="%9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BCD7854"/>
    <w:multiLevelType w:val="hybridMultilevel"/>
    <w:tmpl w:val="E0B8B3C8"/>
    <w:lvl w:ilvl="0" w:tplc="794CE94E">
      <w:start w:val="7"/>
      <w:numFmt w:val="decimal"/>
      <w:lvlText w:val="%1."/>
      <w:lvlJc w:val="left"/>
      <w:pPr>
        <w:ind w:left="10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D4D33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1E96C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7C3E7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60CEB7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9E3B3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0646F4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9EA190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2CA3E8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8BD1626"/>
    <w:multiLevelType w:val="hybridMultilevel"/>
    <w:tmpl w:val="D7709DAC"/>
    <w:lvl w:ilvl="0" w:tplc="3D02EC38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5F283E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2C000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AB8F0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E3CBBD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0A019D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B45C9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16E411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408B98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C997297"/>
    <w:multiLevelType w:val="hybridMultilevel"/>
    <w:tmpl w:val="D2CEC220"/>
    <w:lvl w:ilvl="0" w:tplc="E7CCFBB6">
      <w:start w:val="16"/>
      <w:numFmt w:val="decimal"/>
      <w:lvlText w:val="%1."/>
      <w:lvlJc w:val="left"/>
      <w:pPr>
        <w:ind w:left="11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06E18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7C72C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4FCC94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88AD35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4AEDD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C0F2A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36C94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EA9DE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E242D2F"/>
    <w:multiLevelType w:val="hybridMultilevel"/>
    <w:tmpl w:val="373A1840"/>
    <w:lvl w:ilvl="0" w:tplc="BC000222">
      <w:start w:val="18"/>
      <w:numFmt w:val="decimal"/>
      <w:lvlText w:val="%1."/>
      <w:lvlJc w:val="left"/>
      <w:pPr>
        <w:ind w:left="1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9ED41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2C82B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06FD6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9C0DB0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10E3C7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0BAC98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B8DA3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C23D0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0E13653"/>
    <w:multiLevelType w:val="hybridMultilevel"/>
    <w:tmpl w:val="8F2C2054"/>
    <w:lvl w:ilvl="0" w:tplc="7A545D8E">
      <w:start w:val="10"/>
      <w:numFmt w:val="decimal"/>
      <w:lvlText w:val="%1."/>
      <w:lvlJc w:val="left"/>
      <w:pPr>
        <w:ind w:left="11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C585B7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8CA94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D26609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86673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2322B7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AA973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42600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288603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2027D6F"/>
    <w:multiLevelType w:val="hybridMultilevel"/>
    <w:tmpl w:val="AA5E74AA"/>
    <w:lvl w:ilvl="0" w:tplc="0A20E29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4A8544">
      <w:start w:val="1"/>
      <w:numFmt w:val="decimal"/>
      <w:lvlText w:val="%2."/>
      <w:lvlJc w:val="left"/>
      <w:pPr>
        <w:ind w:left="1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D28F216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9CE3DB2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B089826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81EBFA2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329D3E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A4F384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8660BBA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A356815"/>
    <w:multiLevelType w:val="hybridMultilevel"/>
    <w:tmpl w:val="957C554C"/>
    <w:lvl w:ilvl="0" w:tplc="CE4CE780">
      <w:start w:val="8"/>
      <w:numFmt w:val="decimal"/>
      <w:pStyle w:val="1"/>
      <w:lvlText w:val="%1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5760F22">
      <w:start w:val="1"/>
      <w:numFmt w:val="lowerLetter"/>
      <w:lvlText w:val="%2"/>
      <w:lvlJc w:val="left"/>
      <w:pPr>
        <w:ind w:left="53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F323AEC">
      <w:start w:val="1"/>
      <w:numFmt w:val="lowerRoman"/>
      <w:lvlText w:val="%3"/>
      <w:lvlJc w:val="left"/>
      <w:pPr>
        <w:ind w:left="608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C1EF1B0">
      <w:start w:val="1"/>
      <w:numFmt w:val="decimal"/>
      <w:lvlText w:val="%4"/>
      <w:lvlJc w:val="left"/>
      <w:pPr>
        <w:ind w:left="68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91A1910">
      <w:start w:val="1"/>
      <w:numFmt w:val="lowerLetter"/>
      <w:lvlText w:val="%5"/>
      <w:lvlJc w:val="left"/>
      <w:pPr>
        <w:ind w:left="752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8DC0D80">
      <w:start w:val="1"/>
      <w:numFmt w:val="lowerRoman"/>
      <w:lvlText w:val="%6"/>
      <w:lvlJc w:val="left"/>
      <w:pPr>
        <w:ind w:left="824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25600BE">
      <w:start w:val="1"/>
      <w:numFmt w:val="decimal"/>
      <w:lvlText w:val="%7"/>
      <w:lvlJc w:val="left"/>
      <w:pPr>
        <w:ind w:left="89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A2143C">
      <w:start w:val="1"/>
      <w:numFmt w:val="lowerLetter"/>
      <w:lvlText w:val="%8"/>
      <w:lvlJc w:val="left"/>
      <w:pPr>
        <w:ind w:left="968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E4E058E">
      <w:start w:val="1"/>
      <w:numFmt w:val="lowerRoman"/>
      <w:lvlText w:val="%9"/>
      <w:lvlJc w:val="left"/>
      <w:pPr>
        <w:ind w:left="104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FDB7848"/>
    <w:multiLevelType w:val="hybridMultilevel"/>
    <w:tmpl w:val="5F304902"/>
    <w:lvl w:ilvl="0" w:tplc="248EA36C">
      <w:start w:val="4"/>
      <w:numFmt w:val="decimal"/>
      <w:lvlText w:val="%1."/>
      <w:lvlJc w:val="left"/>
      <w:pPr>
        <w:ind w:left="10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380FB8">
      <w:start w:val="1"/>
      <w:numFmt w:val="lowerLetter"/>
      <w:lvlText w:val="%2"/>
      <w:lvlJc w:val="left"/>
      <w:pPr>
        <w:ind w:left="15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A96B5EC">
      <w:start w:val="1"/>
      <w:numFmt w:val="lowerRoman"/>
      <w:lvlText w:val="%3"/>
      <w:lvlJc w:val="left"/>
      <w:pPr>
        <w:ind w:left="22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F8A5C72">
      <w:start w:val="1"/>
      <w:numFmt w:val="decimal"/>
      <w:lvlText w:val="%4"/>
      <w:lvlJc w:val="left"/>
      <w:pPr>
        <w:ind w:left="29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EB2FCE6">
      <w:start w:val="1"/>
      <w:numFmt w:val="lowerLetter"/>
      <w:lvlText w:val="%5"/>
      <w:lvlJc w:val="left"/>
      <w:pPr>
        <w:ind w:left="36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FEB0FA">
      <w:start w:val="1"/>
      <w:numFmt w:val="lowerRoman"/>
      <w:lvlText w:val="%6"/>
      <w:lvlJc w:val="left"/>
      <w:pPr>
        <w:ind w:left="43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63A139E">
      <w:start w:val="1"/>
      <w:numFmt w:val="decimal"/>
      <w:lvlText w:val="%7"/>
      <w:lvlJc w:val="left"/>
      <w:pPr>
        <w:ind w:left="51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0748E88">
      <w:start w:val="1"/>
      <w:numFmt w:val="lowerLetter"/>
      <w:lvlText w:val="%8"/>
      <w:lvlJc w:val="left"/>
      <w:pPr>
        <w:ind w:left="58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EF8A766">
      <w:start w:val="1"/>
      <w:numFmt w:val="lowerRoman"/>
      <w:lvlText w:val="%9"/>
      <w:lvlJc w:val="left"/>
      <w:pPr>
        <w:ind w:left="65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2E8009E"/>
    <w:multiLevelType w:val="hybridMultilevel"/>
    <w:tmpl w:val="AAF05062"/>
    <w:lvl w:ilvl="0" w:tplc="172C57E0">
      <w:start w:val="1"/>
      <w:numFmt w:val="decimal"/>
      <w:lvlText w:val="%1."/>
      <w:lvlJc w:val="left"/>
      <w:pPr>
        <w:ind w:left="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DA65C74">
      <w:start w:val="1"/>
      <w:numFmt w:val="lowerLetter"/>
      <w:lvlText w:val="%2"/>
      <w:lvlJc w:val="left"/>
      <w:pPr>
        <w:ind w:left="1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1AAE86">
      <w:start w:val="1"/>
      <w:numFmt w:val="lowerRoman"/>
      <w:lvlText w:val="%3"/>
      <w:lvlJc w:val="left"/>
      <w:pPr>
        <w:ind w:left="2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DD04190">
      <w:start w:val="1"/>
      <w:numFmt w:val="decimal"/>
      <w:lvlText w:val="%4"/>
      <w:lvlJc w:val="left"/>
      <w:pPr>
        <w:ind w:left="29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26C40C">
      <w:start w:val="1"/>
      <w:numFmt w:val="lowerLetter"/>
      <w:lvlText w:val="%5"/>
      <w:lvlJc w:val="left"/>
      <w:pPr>
        <w:ind w:left="3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92F35A">
      <w:start w:val="1"/>
      <w:numFmt w:val="lowerRoman"/>
      <w:lvlText w:val="%6"/>
      <w:lvlJc w:val="left"/>
      <w:pPr>
        <w:ind w:left="4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667A9A">
      <w:start w:val="1"/>
      <w:numFmt w:val="decimal"/>
      <w:lvlText w:val="%7"/>
      <w:lvlJc w:val="left"/>
      <w:pPr>
        <w:ind w:left="5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50EF2DA">
      <w:start w:val="1"/>
      <w:numFmt w:val="lowerLetter"/>
      <w:lvlText w:val="%8"/>
      <w:lvlJc w:val="left"/>
      <w:pPr>
        <w:ind w:left="58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8C0B38">
      <w:start w:val="1"/>
      <w:numFmt w:val="lowerRoman"/>
      <w:lvlText w:val="%9"/>
      <w:lvlJc w:val="left"/>
      <w:pPr>
        <w:ind w:left="65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8"/>
  </w:num>
  <w:num w:numId="6">
    <w:abstractNumId w:val="6"/>
  </w:num>
  <w:num w:numId="7">
    <w:abstractNumId w:val="2"/>
  </w:num>
  <w:num w:numId="8">
    <w:abstractNumId w:val="0"/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65D"/>
    <w:rsid w:val="006F43FE"/>
    <w:rsid w:val="0092572C"/>
    <w:rsid w:val="00F44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9872E"/>
  <w15:docId w15:val="{2D56B2BF-0D43-4A8E-9B9F-12F21F9C3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1" w:line="268" w:lineRule="auto"/>
      <w:ind w:left="4478" w:right="415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numPr>
        <w:numId w:val="10"/>
      </w:numPr>
      <w:spacing w:after="0" w:line="281" w:lineRule="auto"/>
      <w:ind w:left="4666" w:right="746" w:hanging="3814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1255</Words>
  <Characters>7155</Characters>
  <Application>Microsoft Office Word</Application>
  <DocSecurity>0</DocSecurity>
  <Lines>59</Lines>
  <Paragraphs>16</Paragraphs>
  <ScaleCrop>false</ScaleCrop>
  <Company/>
  <LinksUpToDate>false</LinksUpToDate>
  <CharactersWithSpaces>8394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 iakunkov</dc:creator>
  <cp:keywords/>
  <cp:lastModifiedBy>User</cp:lastModifiedBy>
  <cp:revision>3</cp:revision>
  <dcterms:created xsi:type="dcterms:W3CDTF">2019-09-12T08:26:00Z</dcterms:created>
  <dcterms:modified xsi:type="dcterms:W3CDTF">2019-09-12T08:27:00Z</dcterms:modified>
</cp:coreProperties>
</file>